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3071" w14:textId="608B55C8" w:rsidR="002B283C" w:rsidRPr="00D02240" w:rsidRDefault="002B283C" w:rsidP="002B283C">
      <w:pPr>
        <w:pStyle w:val="BodyText"/>
        <w:spacing w:before="49" w:line="482" w:lineRule="auto"/>
        <w:ind w:left="1440" w:right="757"/>
        <w:jc w:val="center"/>
        <w:rPr>
          <w:b/>
          <w:bCs/>
          <w:sz w:val="28"/>
          <w:szCs w:val="28"/>
          <w:u w:val="single"/>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r w:rsidRPr="00DF38A2">
        <w:rPr>
          <w:b/>
          <w:bCs/>
          <w:sz w:val="28"/>
          <w:szCs w:val="28"/>
        </w:rPr>
        <w:t>on</w:t>
      </w:r>
      <w:r w:rsidR="002E7855" w:rsidRPr="00DF38A2">
        <w:rPr>
          <w:b/>
          <w:bCs/>
          <w:spacing w:val="-2"/>
          <w:sz w:val="28"/>
          <w:szCs w:val="28"/>
        </w:rPr>
        <w:t xml:space="preserve"> Tuesday</w:t>
      </w:r>
      <w:r w:rsidR="002E7855">
        <w:rPr>
          <w:b/>
          <w:bCs/>
          <w:spacing w:val="-2"/>
          <w:sz w:val="28"/>
          <w:szCs w:val="28"/>
          <w:u w:val="single"/>
        </w:rPr>
        <w:t xml:space="preserve"> </w:t>
      </w:r>
      <w:r w:rsidR="00B83BDD">
        <w:rPr>
          <w:b/>
          <w:bCs/>
          <w:sz w:val="28"/>
          <w:szCs w:val="28"/>
        </w:rPr>
        <w:t>14</w:t>
      </w:r>
      <w:r w:rsidR="00B83BDD" w:rsidRPr="00B83BDD">
        <w:rPr>
          <w:b/>
          <w:bCs/>
          <w:sz w:val="28"/>
          <w:szCs w:val="28"/>
          <w:vertAlign w:val="superscript"/>
        </w:rPr>
        <w:t>th</w:t>
      </w:r>
      <w:r w:rsidR="00B83BDD">
        <w:rPr>
          <w:b/>
          <w:bCs/>
          <w:sz w:val="28"/>
          <w:szCs w:val="28"/>
        </w:rPr>
        <w:t xml:space="preserve"> March</w:t>
      </w:r>
      <w:r w:rsidR="00FE5B87">
        <w:rPr>
          <w:b/>
          <w:bCs/>
          <w:sz w:val="28"/>
          <w:szCs w:val="28"/>
        </w:rPr>
        <w:t xml:space="preserve"> </w:t>
      </w:r>
      <w:r w:rsidRPr="00D02240">
        <w:rPr>
          <w:b/>
          <w:bCs/>
          <w:sz w:val="28"/>
          <w:szCs w:val="28"/>
        </w:rPr>
        <w:t>202</w:t>
      </w:r>
      <w:r w:rsidR="00345C3F">
        <w:rPr>
          <w:b/>
          <w:bCs/>
          <w:sz w:val="28"/>
          <w:szCs w:val="28"/>
        </w:rPr>
        <w:t>4</w:t>
      </w:r>
      <w:r w:rsidRPr="00D02240">
        <w:rPr>
          <w:b/>
          <w:bCs/>
          <w:spacing w:val="-3"/>
          <w:sz w:val="28"/>
          <w:szCs w:val="28"/>
        </w:rPr>
        <w:t xml:space="preserve"> </w:t>
      </w:r>
      <w:r w:rsidRPr="00D02240">
        <w:rPr>
          <w:b/>
          <w:bCs/>
          <w:sz w:val="28"/>
          <w:szCs w:val="28"/>
        </w:rPr>
        <w:t>commencing</w:t>
      </w:r>
      <w:r w:rsidRPr="00D02240">
        <w:rPr>
          <w:b/>
          <w:bCs/>
          <w:spacing w:val="-2"/>
          <w:sz w:val="28"/>
          <w:szCs w:val="28"/>
        </w:rPr>
        <w:t xml:space="preserve"> </w:t>
      </w:r>
      <w:r w:rsidR="00472438">
        <w:rPr>
          <w:b/>
          <w:bCs/>
          <w:sz w:val="28"/>
          <w:szCs w:val="28"/>
        </w:rPr>
        <w:t>7.</w:t>
      </w:r>
      <w:r w:rsidR="00345C3F">
        <w:rPr>
          <w:b/>
          <w:bCs/>
          <w:sz w:val="28"/>
          <w:szCs w:val="28"/>
        </w:rPr>
        <w:t>0</w:t>
      </w:r>
      <w:r w:rsidR="00472438">
        <w:rPr>
          <w:b/>
          <w:bCs/>
          <w:sz w:val="28"/>
          <w:szCs w:val="28"/>
        </w:rPr>
        <w:t>0</w:t>
      </w:r>
      <w:r w:rsidRPr="00D02240">
        <w:rPr>
          <w:b/>
          <w:bCs/>
          <w:sz w:val="28"/>
          <w:szCs w:val="28"/>
        </w:rPr>
        <w:t>pm.</w:t>
      </w:r>
    </w:p>
    <w:p w14:paraId="37F641A8" w14:textId="77777777" w:rsidR="002B283C" w:rsidRPr="008F4060" w:rsidRDefault="002B283C" w:rsidP="002B283C">
      <w:pPr>
        <w:pStyle w:val="BodyText"/>
        <w:spacing w:before="49" w:line="276" w:lineRule="auto"/>
        <w:ind w:left="100" w:right="757"/>
        <w:rPr>
          <w:b/>
          <w:bCs/>
          <w:sz w:val="22"/>
          <w:szCs w:val="22"/>
        </w:rPr>
      </w:pPr>
      <w:r w:rsidRPr="008F4060">
        <w:rPr>
          <w:b/>
          <w:bCs/>
          <w:sz w:val="22"/>
          <w:szCs w:val="22"/>
        </w:rPr>
        <w:t xml:space="preserve"> Present</w:t>
      </w:r>
    </w:p>
    <w:p w14:paraId="5A71F119" w14:textId="13F672F3" w:rsidR="002B283C" w:rsidRPr="00820C65" w:rsidRDefault="0084451A" w:rsidP="00B83BDD">
      <w:pPr>
        <w:pStyle w:val="BodyText"/>
        <w:spacing w:before="49" w:line="276" w:lineRule="auto"/>
        <w:ind w:left="100" w:right="757"/>
        <w:rPr>
          <w:sz w:val="22"/>
          <w:szCs w:val="22"/>
        </w:rPr>
      </w:pPr>
      <w:r w:rsidRPr="00820C65">
        <w:rPr>
          <w:sz w:val="22"/>
          <w:szCs w:val="22"/>
        </w:rPr>
        <w:t xml:space="preserve">Cllr Francis </w:t>
      </w:r>
      <w:proofErr w:type="spellStart"/>
      <w:r w:rsidRPr="00820C65">
        <w:rPr>
          <w:sz w:val="22"/>
          <w:szCs w:val="22"/>
        </w:rPr>
        <w:t>Brackley</w:t>
      </w:r>
      <w:proofErr w:type="spellEnd"/>
      <w:r w:rsidRPr="00820C65">
        <w:rPr>
          <w:sz w:val="22"/>
          <w:szCs w:val="22"/>
        </w:rPr>
        <w:t xml:space="preserve"> (Chairman)</w:t>
      </w:r>
      <w:r w:rsidR="002B283C" w:rsidRPr="00820C65">
        <w:rPr>
          <w:sz w:val="22"/>
          <w:szCs w:val="22"/>
        </w:rPr>
        <w:t xml:space="preserve"> </w:t>
      </w:r>
      <w:r w:rsidR="00345C3F" w:rsidRPr="00820C65">
        <w:rPr>
          <w:sz w:val="22"/>
          <w:szCs w:val="22"/>
        </w:rPr>
        <w:t xml:space="preserve">Cllr Roger </w:t>
      </w:r>
      <w:proofErr w:type="spellStart"/>
      <w:r w:rsidR="00345C3F" w:rsidRPr="00820C65">
        <w:rPr>
          <w:sz w:val="22"/>
          <w:szCs w:val="22"/>
        </w:rPr>
        <w:t>Squance</w:t>
      </w:r>
      <w:proofErr w:type="spellEnd"/>
      <w:r w:rsidR="00345C3F" w:rsidRPr="00820C65">
        <w:rPr>
          <w:sz w:val="22"/>
          <w:szCs w:val="22"/>
        </w:rPr>
        <w:t xml:space="preserve">, </w:t>
      </w:r>
      <w:r w:rsidR="002B283C" w:rsidRPr="00820C65">
        <w:rPr>
          <w:sz w:val="22"/>
          <w:szCs w:val="22"/>
        </w:rPr>
        <w:t>Cllr Emily Cameron</w:t>
      </w:r>
      <w:r w:rsidR="001135C4" w:rsidRPr="00820C65">
        <w:rPr>
          <w:sz w:val="22"/>
          <w:szCs w:val="22"/>
        </w:rPr>
        <w:t xml:space="preserve">, </w:t>
      </w:r>
      <w:r w:rsidR="009C3F99" w:rsidRPr="00820C65">
        <w:rPr>
          <w:sz w:val="22"/>
          <w:szCs w:val="22"/>
        </w:rPr>
        <w:t>Cllr</w:t>
      </w:r>
      <w:r w:rsidR="00FC5EB7" w:rsidRPr="00820C65">
        <w:rPr>
          <w:sz w:val="22"/>
          <w:szCs w:val="22"/>
        </w:rPr>
        <w:t xml:space="preserve"> </w:t>
      </w:r>
      <w:r w:rsidR="009C3F99" w:rsidRPr="00820C65">
        <w:rPr>
          <w:sz w:val="22"/>
          <w:szCs w:val="22"/>
        </w:rPr>
        <w:t xml:space="preserve">Elizabeth </w:t>
      </w:r>
      <w:r w:rsidR="00CF2372" w:rsidRPr="00820C65">
        <w:rPr>
          <w:sz w:val="22"/>
          <w:szCs w:val="22"/>
        </w:rPr>
        <w:t>Makin, Cllr</w:t>
      </w:r>
      <w:r w:rsidR="007A5AF2" w:rsidRPr="00820C65">
        <w:rPr>
          <w:sz w:val="22"/>
          <w:szCs w:val="22"/>
        </w:rPr>
        <w:t xml:space="preserve"> Will Stebbing</w:t>
      </w:r>
      <w:r w:rsidR="00A97C6B">
        <w:rPr>
          <w:sz w:val="22"/>
          <w:szCs w:val="22"/>
        </w:rPr>
        <w:t xml:space="preserve">. </w:t>
      </w:r>
      <w:r w:rsidR="00647C06" w:rsidRPr="00820C65">
        <w:rPr>
          <w:sz w:val="22"/>
          <w:szCs w:val="22"/>
        </w:rPr>
        <w:t xml:space="preserve">  </w:t>
      </w:r>
      <w:r w:rsidR="002B283C" w:rsidRPr="00820C65">
        <w:rPr>
          <w:sz w:val="22"/>
          <w:szCs w:val="22"/>
        </w:rPr>
        <w:t>Also</w:t>
      </w:r>
      <w:r w:rsidR="002B283C" w:rsidRPr="00820C65">
        <w:rPr>
          <w:spacing w:val="-5"/>
          <w:sz w:val="22"/>
          <w:szCs w:val="22"/>
        </w:rPr>
        <w:t xml:space="preserve"> </w:t>
      </w:r>
      <w:r w:rsidR="002B283C" w:rsidRPr="00820C65">
        <w:rPr>
          <w:sz w:val="22"/>
          <w:szCs w:val="22"/>
        </w:rPr>
        <w:t>present:</w:t>
      </w:r>
      <w:r w:rsidR="002B1FBF" w:rsidRPr="00820C65">
        <w:rPr>
          <w:spacing w:val="36"/>
          <w:sz w:val="22"/>
          <w:szCs w:val="22"/>
        </w:rPr>
        <w:t xml:space="preserve"> </w:t>
      </w:r>
      <w:r w:rsidR="002B283C" w:rsidRPr="00820C65">
        <w:rPr>
          <w:spacing w:val="-4"/>
          <w:sz w:val="22"/>
          <w:szCs w:val="22"/>
        </w:rPr>
        <w:t>Janey Berry (</w:t>
      </w:r>
      <w:r w:rsidR="00CF2372" w:rsidRPr="00820C65">
        <w:rPr>
          <w:spacing w:val="-4"/>
          <w:sz w:val="22"/>
          <w:szCs w:val="22"/>
        </w:rPr>
        <w:t>Clerk)</w:t>
      </w:r>
      <w:r w:rsidR="00B83BDD">
        <w:rPr>
          <w:sz w:val="22"/>
          <w:szCs w:val="22"/>
        </w:rPr>
        <w:t xml:space="preserve"> </w:t>
      </w:r>
      <w:r w:rsidR="00CF2372" w:rsidRPr="00820C65">
        <w:rPr>
          <w:spacing w:val="-4"/>
          <w:sz w:val="22"/>
          <w:szCs w:val="22"/>
        </w:rPr>
        <w:t xml:space="preserve"> Cllr</w:t>
      </w:r>
      <w:r w:rsidR="00345C3F" w:rsidRPr="00820C65">
        <w:rPr>
          <w:spacing w:val="-4"/>
          <w:sz w:val="22"/>
          <w:szCs w:val="22"/>
        </w:rPr>
        <w:t xml:space="preserve"> Chuck Berry</w:t>
      </w:r>
      <w:r w:rsidR="002F2E79">
        <w:rPr>
          <w:spacing w:val="-4"/>
          <w:sz w:val="22"/>
          <w:szCs w:val="22"/>
        </w:rPr>
        <w:t xml:space="preserve">, </w:t>
      </w:r>
    </w:p>
    <w:p w14:paraId="44545E5C" w14:textId="77777777" w:rsidR="007F5B17" w:rsidRDefault="007F5B17" w:rsidP="007F5B17">
      <w:pPr>
        <w:pStyle w:val="Heading1"/>
        <w:spacing w:line="276" w:lineRule="auto"/>
        <w:ind w:left="0"/>
        <w:rPr>
          <w:sz w:val="22"/>
          <w:szCs w:val="22"/>
        </w:rPr>
      </w:pPr>
    </w:p>
    <w:p w14:paraId="3E1CEADA" w14:textId="2FAF1279" w:rsidR="002B283C" w:rsidRPr="00205FCE" w:rsidRDefault="007F5B17" w:rsidP="00205FCE">
      <w:pPr>
        <w:pStyle w:val="Heading1"/>
        <w:spacing w:line="276" w:lineRule="auto"/>
        <w:ind w:left="0"/>
        <w:rPr>
          <w:b w:val="0"/>
          <w:bCs w:val="0"/>
          <w:spacing w:val="-4"/>
          <w:sz w:val="22"/>
          <w:szCs w:val="22"/>
        </w:rPr>
      </w:pPr>
      <w:r w:rsidRPr="007F5B17">
        <w:rPr>
          <w:sz w:val="22"/>
          <w:szCs w:val="22"/>
        </w:rPr>
        <w:t xml:space="preserve"> </w:t>
      </w:r>
      <w:r>
        <w:rPr>
          <w:sz w:val="22"/>
          <w:szCs w:val="22"/>
        </w:rPr>
        <w:t>Public</w:t>
      </w:r>
      <w:r>
        <w:rPr>
          <w:spacing w:val="-9"/>
          <w:sz w:val="22"/>
          <w:szCs w:val="22"/>
        </w:rPr>
        <w:t xml:space="preserve"> </w:t>
      </w:r>
      <w:r>
        <w:rPr>
          <w:sz w:val="22"/>
          <w:szCs w:val="22"/>
        </w:rPr>
        <w:t>Question</w:t>
      </w:r>
      <w:r>
        <w:rPr>
          <w:spacing w:val="-5"/>
          <w:sz w:val="22"/>
          <w:szCs w:val="22"/>
        </w:rPr>
        <w:t xml:space="preserve"> </w:t>
      </w:r>
      <w:r>
        <w:rPr>
          <w:spacing w:val="-4"/>
          <w:sz w:val="22"/>
          <w:szCs w:val="22"/>
        </w:rPr>
        <w:t>Time</w:t>
      </w:r>
      <w:r w:rsidR="00822BF0">
        <w:rPr>
          <w:b w:val="0"/>
          <w:bCs w:val="0"/>
          <w:spacing w:val="-4"/>
          <w:sz w:val="22"/>
          <w:szCs w:val="22"/>
        </w:rPr>
        <w:t xml:space="preserve"> </w:t>
      </w:r>
    </w:p>
    <w:p w14:paraId="40FA48C3" w14:textId="5CC629EE" w:rsidR="00846D3C" w:rsidRDefault="00846D3C" w:rsidP="002B283C">
      <w:pPr>
        <w:pStyle w:val="Heading1"/>
        <w:spacing w:line="243" w:lineRule="exact"/>
        <w:rPr>
          <w:sz w:val="22"/>
          <w:szCs w:val="22"/>
        </w:rPr>
      </w:pPr>
    </w:p>
    <w:p w14:paraId="4A02E3F8" w14:textId="79E10C3A" w:rsidR="00DB5013" w:rsidRDefault="005562A5" w:rsidP="002B283C">
      <w:pPr>
        <w:pStyle w:val="Heading1"/>
        <w:spacing w:line="243" w:lineRule="exact"/>
        <w:rPr>
          <w:b w:val="0"/>
          <w:bCs w:val="0"/>
          <w:sz w:val="22"/>
          <w:szCs w:val="22"/>
        </w:rPr>
      </w:pPr>
      <w:r w:rsidRPr="004A631E">
        <w:rPr>
          <w:sz w:val="22"/>
          <w:szCs w:val="22"/>
        </w:rPr>
        <w:t xml:space="preserve">Report from Wiltshire </w:t>
      </w:r>
      <w:proofErr w:type="spellStart"/>
      <w:r w:rsidRPr="004A631E">
        <w:rPr>
          <w:sz w:val="22"/>
          <w:szCs w:val="22"/>
        </w:rPr>
        <w:t>Councillor</w:t>
      </w:r>
      <w:proofErr w:type="spellEnd"/>
      <w:r w:rsidRPr="004A631E">
        <w:rPr>
          <w:sz w:val="22"/>
          <w:szCs w:val="22"/>
        </w:rPr>
        <w:t>, Chuck Berry</w:t>
      </w:r>
    </w:p>
    <w:p w14:paraId="7676A09E" w14:textId="5A1C3E9F" w:rsidR="00033392" w:rsidRPr="007C382E" w:rsidRDefault="00033392" w:rsidP="002B283C">
      <w:pPr>
        <w:pStyle w:val="Heading1"/>
        <w:spacing w:line="243" w:lineRule="exact"/>
        <w:rPr>
          <w:b w:val="0"/>
          <w:bCs w:val="0"/>
          <w:sz w:val="22"/>
          <w:szCs w:val="22"/>
        </w:rPr>
      </w:pPr>
      <w:r w:rsidRPr="007C382E">
        <w:rPr>
          <w:b w:val="0"/>
          <w:bCs w:val="0"/>
          <w:sz w:val="22"/>
          <w:szCs w:val="22"/>
        </w:rPr>
        <w:t xml:space="preserve">Cllr Berry informed the Council that Richard Clewer had attended </w:t>
      </w:r>
      <w:r w:rsidR="007C382E" w:rsidRPr="007C382E">
        <w:rPr>
          <w:b w:val="0"/>
          <w:bCs w:val="0"/>
          <w:sz w:val="22"/>
          <w:szCs w:val="22"/>
        </w:rPr>
        <w:t>the Town Hall to explain how the Council is doing. The key is it is financially sound. He received some negative feedback on the state of the roads which he explained will improve over time.</w:t>
      </w:r>
    </w:p>
    <w:p w14:paraId="0326E8E2" w14:textId="77777777" w:rsidR="009E4CDF" w:rsidRDefault="009E4CDF" w:rsidP="002B283C">
      <w:pPr>
        <w:pStyle w:val="Heading1"/>
        <w:spacing w:line="243" w:lineRule="exact"/>
        <w:rPr>
          <w:b w:val="0"/>
          <w:bCs w:val="0"/>
          <w:sz w:val="22"/>
          <w:szCs w:val="22"/>
        </w:rPr>
      </w:pPr>
    </w:p>
    <w:p w14:paraId="578C16B4" w14:textId="77777777" w:rsidR="00450556" w:rsidRDefault="00450556" w:rsidP="002B283C">
      <w:pPr>
        <w:pStyle w:val="Heading1"/>
        <w:spacing w:line="243" w:lineRule="exact"/>
        <w:rPr>
          <w:b w:val="0"/>
          <w:bCs w:val="0"/>
          <w:sz w:val="22"/>
          <w:szCs w:val="22"/>
        </w:rPr>
      </w:pPr>
    </w:p>
    <w:p w14:paraId="67BF04DE" w14:textId="0D45A25D" w:rsidR="00CF2372" w:rsidRDefault="00CF2372" w:rsidP="00CF2372">
      <w:pPr>
        <w:pStyle w:val="Heading1"/>
        <w:spacing w:line="243" w:lineRule="exact"/>
        <w:rPr>
          <w:color w:val="FF0000"/>
          <w:sz w:val="22"/>
          <w:szCs w:val="22"/>
        </w:rPr>
      </w:pPr>
      <w:r w:rsidRPr="00E500AE">
        <w:rPr>
          <w:sz w:val="22"/>
          <w:szCs w:val="22"/>
        </w:rPr>
        <w:t xml:space="preserve">Meeting started </w:t>
      </w:r>
      <w:r w:rsidRPr="00014191">
        <w:rPr>
          <w:sz w:val="22"/>
          <w:szCs w:val="22"/>
        </w:rPr>
        <w:t>at 7.</w:t>
      </w:r>
      <w:r w:rsidR="00B83BDD">
        <w:rPr>
          <w:sz w:val="22"/>
          <w:szCs w:val="22"/>
        </w:rPr>
        <w:t>0</w:t>
      </w:r>
      <w:r w:rsidR="00033392">
        <w:rPr>
          <w:sz w:val="22"/>
          <w:szCs w:val="22"/>
        </w:rPr>
        <w:t>9</w:t>
      </w:r>
      <w:r w:rsidRPr="00014191">
        <w:rPr>
          <w:sz w:val="22"/>
          <w:szCs w:val="22"/>
        </w:rPr>
        <w:t>pm</w:t>
      </w:r>
    </w:p>
    <w:p w14:paraId="43A13DB3" w14:textId="77777777" w:rsidR="005562A5" w:rsidRPr="00E500AE" w:rsidRDefault="005562A5" w:rsidP="00A523CD">
      <w:pPr>
        <w:pStyle w:val="Heading1"/>
        <w:spacing w:line="243" w:lineRule="exact"/>
        <w:ind w:left="0"/>
        <w:rPr>
          <w:sz w:val="22"/>
          <w:szCs w:val="22"/>
        </w:rPr>
      </w:pPr>
    </w:p>
    <w:p w14:paraId="766A865B" w14:textId="60C1E647" w:rsidR="002B283C" w:rsidRPr="00D02240" w:rsidRDefault="002B283C" w:rsidP="002B283C">
      <w:pPr>
        <w:pStyle w:val="Heading1"/>
        <w:rPr>
          <w:bCs w:val="0"/>
          <w:spacing w:val="-2"/>
          <w:sz w:val="22"/>
          <w:szCs w:val="22"/>
        </w:rPr>
      </w:pPr>
      <w:r w:rsidRPr="00D02240">
        <w:rPr>
          <w:bCs w:val="0"/>
          <w:sz w:val="22"/>
          <w:szCs w:val="22"/>
        </w:rPr>
        <w:t>0</w:t>
      </w:r>
      <w:r w:rsidR="005562A5">
        <w:rPr>
          <w:bCs w:val="0"/>
          <w:sz w:val="22"/>
          <w:szCs w:val="22"/>
        </w:rPr>
        <w:t>1</w:t>
      </w:r>
      <w:r w:rsidR="002147F2">
        <w:rPr>
          <w:bCs w:val="0"/>
          <w:sz w:val="22"/>
          <w:szCs w:val="22"/>
        </w:rPr>
        <w:t>0</w:t>
      </w:r>
      <w:r w:rsidR="00676ED9">
        <w:rPr>
          <w:bCs w:val="0"/>
          <w:sz w:val="22"/>
          <w:szCs w:val="22"/>
        </w:rPr>
        <w:t>3</w:t>
      </w:r>
      <w:r w:rsidRPr="00D02240">
        <w:rPr>
          <w:bCs w:val="0"/>
          <w:sz w:val="22"/>
          <w:szCs w:val="22"/>
        </w:rPr>
        <w:t>/2</w:t>
      </w:r>
      <w:r w:rsidR="002147F2">
        <w:rPr>
          <w:bCs w:val="0"/>
          <w:sz w:val="22"/>
          <w:szCs w:val="22"/>
        </w:rPr>
        <w:t>4</w:t>
      </w:r>
      <w:r w:rsidRPr="00D02240">
        <w:rPr>
          <w:bCs w:val="0"/>
          <w:spacing w:val="76"/>
          <w:sz w:val="22"/>
          <w:szCs w:val="22"/>
        </w:rPr>
        <w:t xml:space="preserve"> </w:t>
      </w:r>
      <w:r w:rsidRPr="00D02240">
        <w:rPr>
          <w:bCs w:val="0"/>
          <w:sz w:val="22"/>
          <w:szCs w:val="22"/>
        </w:rPr>
        <w:t>Apologies</w:t>
      </w:r>
      <w:r w:rsidRPr="00D02240">
        <w:rPr>
          <w:bCs w:val="0"/>
          <w:spacing w:val="-2"/>
          <w:sz w:val="22"/>
          <w:szCs w:val="22"/>
        </w:rPr>
        <w:t xml:space="preserve"> </w:t>
      </w:r>
      <w:r w:rsidRPr="00D02240">
        <w:rPr>
          <w:bCs w:val="0"/>
          <w:sz w:val="22"/>
          <w:szCs w:val="22"/>
        </w:rPr>
        <w:t>for</w:t>
      </w:r>
      <w:r w:rsidRPr="00D02240">
        <w:rPr>
          <w:bCs w:val="0"/>
          <w:spacing w:val="-2"/>
          <w:sz w:val="22"/>
          <w:szCs w:val="22"/>
        </w:rPr>
        <w:t xml:space="preserve"> </w:t>
      </w:r>
      <w:r w:rsidRPr="00D02240">
        <w:rPr>
          <w:bCs w:val="0"/>
          <w:sz w:val="22"/>
          <w:szCs w:val="22"/>
        </w:rPr>
        <w:t>absence</w:t>
      </w:r>
      <w:r w:rsidRPr="00D02240">
        <w:rPr>
          <w:bCs w:val="0"/>
          <w:spacing w:val="-4"/>
          <w:sz w:val="22"/>
          <w:szCs w:val="22"/>
        </w:rPr>
        <w:t xml:space="preserve"> </w:t>
      </w:r>
      <w:r w:rsidRPr="00D02240">
        <w:rPr>
          <w:bCs w:val="0"/>
          <w:sz w:val="22"/>
          <w:szCs w:val="22"/>
        </w:rPr>
        <w:t>accepted</w:t>
      </w:r>
      <w:r w:rsidRPr="00D02240">
        <w:rPr>
          <w:bCs w:val="0"/>
          <w:spacing w:val="-7"/>
          <w:sz w:val="22"/>
          <w:szCs w:val="22"/>
        </w:rPr>
        <w:t xml:space="preserve"> </w:t>
      </w:r>
      <w:r w:rsidRPr="00D02240">
        <w:rPr>
          <w:bCs w:val="0"/>
          <w:sz w:val="22"/>
          <w:szCs w:val="22"/>
        </w:rPr>
        <w:t>by</w:t>
      </w:r>
      <w:r w:rsidRPr="00D02240">
        <w:rPr>
          <w:bCs w:val="0"/>
          <w:spacing w:val="-5"/>
          <w:sz w:val="22"/>
          <w:szCs w:val="22"/>
        </w:rPr>
        <w:t xml:space="preserve"> </w:t>
      </w:r>
      <w:r w:rsidRPr="00D02240">
        <w:rPr>
          <w:bCs w:val="0"/>
          <w:sz w:val="22"/>
          <w:szCs w:val="22"/>
        </w:rPr>
        <w:t>the</w:t>
      </w:r>
      <w:r w:rsidRPr="00D02240">
        <w:rPr>
          <w:bCs w:val="0"/>
          <w:spacing w:val="-5"/>
          <w:sz w:val="22"/>
          <w:szCs w:val="22"/>
        </w:rPr>
        <w:t xml:space="preserve"> </w:t>
      </w:r>
      <w:r w:rsidRPr="00D02240">
        <w:rPr>
          <w:bCs w:val="0"/>
          <w:spacing w:val="-2"/>
          <w:sz w:val="22"/>
          <w:szCs w:val="22"/>
        </w:rPr>
        <w:t>Council.</w:t>
      </w:r>
      <w:r>
        <w:rPr>
          <w:bCs w:val="0"/>
          <w:spacing w:val="-2"/>
          <w:sz w:val="22"/>
          <w:szCs w:val="22"/>
        </w:rPr>
        <w:t xml:space="preserve"> </w:t>
      </w:r>
      <w:r w:rsidR="00B83BDD" w:rsidRPr="00B83BDD">
        <w:rPr>
          <w:b w:val="0"/>
          <w:spacing w:val="-2"/>
          <w:sz w:val="22"/>
          <w:szCs w:val="22"/>
        </w:rPr>
        <w:t>Becky Robinson and Richard Moody</w:t>
      </w:r>
    </w:p>
    <w:p w14:paraId="6FB1571A" w14:textId="77777777" w:rsidR="002B283C" w:rsidRDefault="002B283C" w:rsidP="002B283C">
      <w:pPr>
        <w:pStyle w:val="Heading1"/>
        <w:rPr>
          <w:bCs w:val="0"/>
          <w:spacing w:val="-2"/>
          <w:sz w:val="22"/>
          <w:szCs w:val="22"/>
          <w:u w:val="single"/>
        </w:rPr>
      </w:pPr>
    </w:p>
    <w:p w14:paraId="4D1946CE" w14:textId="2C0A0C33" w:rsidR="001C6FDD" w:rsidRDefault="002B283C" w:rsidP="001C6FDD">
      <w:pPr>
        <w:pStyle w:val="Heading1"/>
        <w:rPr>
          <w:bCs w:val="0"/>
          <w:spacing w:val="-2"/>
          <w:sz w:val="22"/>
          <w:szCs w:val="22"/>
        </w:rPr>
      </w:pPr>
      <w:r w:rsidRPr="00D02240">
        <w:rPr>
          <w:bCs w:val="0"/>
          <w:spacing w:val="-2"/>
          <w:sz w:val="22"/>
          <w:szCs w:val="22"/>
        </w:rPr>
        <w:t>0</w:t>
      </w:r>
      <w:r w:rsidR="002147F2">
        <w:rPr>
          <w:bCs w:val="0"/>
          <w:spacing w:val="-2"/>
          <w:sz w:val="22"/>
          <w:szCs w:val="22"/>
        </w:rPr>
        <w:t>20</w:t>
      </w:r>
      <w:r w:rsidR="00676ED9">
        <w:rPr>
          <w:bCs w:val="0"/>
          <w:spacing w:val="-2"/>
          <w:sz w:val="22"/>
          <w:szCs w:val="22"/>
        </w:rPr>
        <w:t>3</w:t>
      </w:r>
      <w:r w:rsidRPr="00D02240">
        <w:rPr>
          <w:bCs w:val="0"/>
          <w:spacing w:val="-2"/>
          <w:sz w:val="22"/>
          <w:szCs w:val="22"/>
        </w:rPr>
        <w:t>/2</w:t>
      </w:r>
      <w:r w:rsidR="002147F2">
        <w:rPr>
          <w:bCs w:val="0"/>
          <w:spacing w:val="-2"/>
          <w:sz w:val="22"/>
          <w:szCs w:val="22"/>
        </w:rPr>
        <w:t>4</w:t>
      </w:r>
      <w:r w:rsidRPr="00D02240">
        <w:rPr>
          <w:bCs w:val="0"/>
          <w:spacing w:val="-2"/>
          <w:sz w:val="22"/>
          <w:szCs w:val="22"/>
        </w:rPr>
        <w:t xml:space="preserve"> Parish Council Vacancies</w:t>
      </w:r>
      <w:r w:rsidR="003A3AF3">
        <w:rPr>
          <w:bCs w:val="0"/>
          <w:spacing w:val="-2"/>
          <w:sz w:val="22"/>
          <w:szCs w:val="22"/>
        </w:rPr>
        <w:t xml:space="preserve"> </w:t>
      </w:r>
      <w:r w:rsidR="0084451A">
        <w:rPr>
          <w:bCs w:val="0"/>
          <w:spacing w:val="-2"/>
          <w:sz w:val="22"/>
          <w:szCs w:val="22"/>
        </w:rPr>
        <w:t>–</w:t>
      </w:r>
      <w:r w:rsidR="00B83BDD" w:rsidRPr="00B83BDD">
        <w:rPr>
          <w:b w:val="0"/>
          <w:spacing w:val="-2"/>
          <w:sz w:val="22"/>
          <w:szCs w:val="22"/>
        </w:rPr>
        <w:t>One vacancy</w:t>
      </w:r>
      <w:r w:rsidR="00B83BDD">
        <w:rPr>
          <w:b w:val="0"/>
          <w:spacing w:val="-2"/>
          <w:sz w:val="22"/>
          <w:szCs w:val="22"/>
        </w:rPr>
        <w:t xml:space="preserve">, the Clerk has put up advertisement on the board.  Francis </w:t>
      </w:r>
      <w:proofErr w:type="spellStart"/>
      <w:r w:rsidR="00B83BDD">
        <w:rPr>
          <w:b w:val="0"/>
          <w:spacing w:val="-2"/>
          <w:sz w:val="22"/>
          <w:szCs w:val="22"/>
        </w:rPr>
        <w:t>Brackley</w:t>
      </w:r>
      <w:proofErr w:type="spellEnd"/>
      <w:r w:rsidR="00B83BDD">
        <w:rPr>
          <w:b w:val="0"/>
          <w:spacing w:val="-2"/>
          <w:sz w:val="22"/>
          <w:szCs w:val="22"/>
        </w:rPr>
        <w:t xml:space="preserve"> thanked Richard Moody for all his hard work over the years serving the community.</w:t>
      </w:r>
    </w:p>
    <w:p w14:paraId="7A7FF4E5" w14:textId="5DBE318A" w:rsidR="002B283C" w:rsidRPr="00FE5B87" w:rsidRDefault="002B283C" w:rsidP="00B36C9C">
      <w:pPr>
        <w:pStyle w:val="Heading1"/>
        <w:rPr>
          <w:b w:val="0"/>
          <w:spacing w:val="-2"/>
          <w:sz w:val="22"/>
          <w:szCs w:val="22"/>
        </w:rPr>
      </w:pPr>
    </w:p>
    <w:p w14:paraId="303DFFD0" w14:textId="2A99AAAA" w:rsidR="002B283C" w:rsidRPr="0095387C" w:rsidRDefault="0084451A" w:rsidP="0084451A">
      <w:pPr>
        <w:pStyle w:val="BodyText"/>
        <w:spacing w:before="1"/>
        <w:ind w:left="0" w:right="142"/>
        <w:rPr>
          <w:sz w:val="22"/>
          <w:szCs w:val="22"/>
        </w:rPr>
      </w:pPr>
      <w:r>
        <w:rPr>
          <w:b/>
          <w:bCs/>
          <w:sz w:val="22"/>
          <w:szCs w:val="22"/>
        </w:rPr>
        <w:t xml:space="preserve"> </w:t>
      </w:r>
      <w:r w:rsidR="002B283C" w:rsidRPr="0095387C">
        <w:rPr>
          <w:b/>
          <w:bCs/>
          <w:sz w:val="22"/>
          <w:szCs w:val="22"/>
        </w:rPr>
        <w:t>0</w:t>
      </w:r>
      <w:r w:rsidR="005562A5" w:rsidRPr="0095387C">
        <w:rPr>
          <w:b/>
          <w:bCs/>
          <w:sz w:val="22"/>
          <w:szCs w:val="22"/>
        </w:rPr>
        <w:t>3</w:t>
      </w:r>
      <w:r w:rsidR="002147F2">
        <w:rPr>
          <w:b/>
          <w:bCs/>
          <w:sz w:val="22"/>
          <w:szCs w:val="22"/>
        </w:rPr>
        <w:t>0</w:t>
      </w:r>
      <w:r w:rsidR="00676ED9">
        <w:rPr>
          <w:b/>
          <w:bCs/>
          <w:sz w:val="22"/>
          <w:szCs w:val="22"/>
        </w:rPr>
        <w:t>3</w:t>
      </w:r>
      <w:r w:rsidR="002B283C" w:rsidRPr="0095387C">
        <w:rPr>
          <w:b/>
          <w:bCs/>
          <w:sz w:val="22"/>
          <w:szCs w:val="22"/>
        </w:rPr>
        <w:t>/2</w:t>
      </w:r>
      <w:r w:rsidR="002147F2">
        <w:rPr>
          <w:b/>
          <w:bCs/>
          <w:sz w:val="22"/>
          <w:szCs w:val="22"/>
        </w:rPr>
        <w:t>4</w:t>
      </w:r>
      <w:r w:rsidR="002B283C" w:rsidRPr="0095387C">
        <w:rPr>
          <w:b/>
          <w:bCs/>
          <w:spacing w:val="78"/>
          <w:sz w:val="22"/>
          <w:szCs w:val="22"/>
        </w:rPr>
        <w:t xml:space="preserve"> </w:t>
      </w:r>
      <w:r w:rsidR="002B283C" w:rsidRPr="0095387C">
        <w:rPr>
          <w:b/>
          <w:bCs/>
          <w:sz w:val="22"/>
          <w:szCs w:val="22"/>
        </w:rPr>
        <w:t>Declaration(s)</w:t>
      </w:r>
      <w:r w:rsidR="002B283C" w:rsidRPr="0095387C">
        <w:rPr>
          <w:b/>
          <w:bCs/>
          <w:spacing w:val="-4"/>
          <w:sz w:val="22"/>
          <w:szCs w:val="22"/>
        </w:rPr>
        <w:t xml:space="preserve"> </w:t>
      </w:r>
      <w:r w:rsidR="002B283C" w:rsidRPr="0095387C">
        <w:rPr>
          <w:b/>
          <w:bCs/>
          <w:sz w:val="22"/>
          <w:szCs w:val="22"/>
        </w:rPr>
        <w:t>of</w:t>
      </w:r>
      <w:r w:rsidR="002B283C" w:rsidRPr="0095387C">
        <w:rPr>
          <w:b/>
          <w:bCs/>
          <w:spacing w:val="-6"/>
          <w:sz w:val="22"/>
          <w:szCs w:val="22"/>
        </w:rPr>
        <w:t xml:space="preserve"> </w:t>
      </w:r>
      <w:r w:rsidR="002B283C" w:rsidRPr="0095387C">
        <w:rPr>
          <w:b/>
          <w:bCs/>
          <w:spacing w:val="-2"/>
          <w:sz w:val="22"/>
          <w:szCs w:val="22"/>
        </w:rPr>
        <w:t>Interest</w:t>
      </w:r>
      <w:r w:rsidR="00A523CD">
        <w:rPr>
          <w:b/>
          <w:bCs/>
          <w:spacing w:val="-2"/>
          <w:u w:val="single"/>
        </w:rPr>
        <w:t>.</w:t>
      </w:r>
      <w:r w:rsidR="0095387C">
        <w:rPr>
          <w:sz w:val="22"/>
          <w:szCs w:val="22"/>
        </w:rPr>
        <w:t xml:space="preserve">  </w:t>
      </w:r>
      <w:r w:rsidR="00B83BDD">
        <w:rPr>
          <w:sz w:val="22"/>
          <w:szCs w:val="22"/>
        </w:rPr>
        <w:t xml:space="preserve">Emily Cameron and Will Stebbing declared an interest in planning application PL/2024/01230 </w:t>
      </w:r>
      <w:r w:rsidR="007C382E">
        <w:rPr>
          <w:sz w:val="22"/>
          <w:szCs w:val="22"/>
        </w:rPr>
        <w:t xml:space="preserve">for the school </w:t>
      </w:r>
      <w:r w:rsidR="00B83BDD">
        <w:rPr>
          <w:sz w:val="22"/>
          <w:szCs w:val="22"/>
        </w:rPr>
        <w:t>and they left the room for the discussion.</w:t>
      </w:r>
    </w:p>
    <w:p w14:paraId="558B9A64" w14:textId="77777777" w:rsidR="002B283C" w:rsidRDefault="002B283C" w:rsidP="002B283C">
      <w:pPr>
        <w:pStyle w:val="BodyText"/>
        <w:spacing w:before="10"/>
        <w:ind w:left="0"/>
        <w:rPr>
          <w:sz w:val="19"/>
        </w:rPr>
      </w:pPr>
    </w:p>
    <w:p w14:paraId="67AEC146" w14:textId="721B3FC9" w:rsidR="002B283C" w:rsidRPr="00D02240" w:rsidRDefault="002B283C" w:rsidP="002B283C">
      <w:pPr>
        <w:pStyle w:val="Heading1"/>
        <w:rPr>
          <w:bCs w:val="0"/>
          <w:spacing w:val="-2"/>
          <w:sz w:val="22"/>
          <w:szCs w:val="22"/>
        </w:rPr>
      </w:pPr>
      <w:r w:rsidRPr="00D02240">
        <w:rPr>
          <w:bCs w:val="0"/>
          <w:sz w:val="22"/>
          <w:szCs w:val="22"/>
        </w:rPr>
        <w:t>0</w:t>
      </w:r>
      <w:r w:rsidR="005562A5">
        <w:rPr>
          <w:bCs w:val="0"/>
          <w:sz w:val="22"/>
          <w:szCs w:val="22"/>
        </w:rPr>
        <w:t>4</w:t>
      </w:r>
      <w:r w:rsidR="002147F2">
        <w:rPr>
          <w:bCs w:val="0"/>
          <w:sz w:val="22"/>
          <w:szCs w:val="22"/>
        </w:rPr>
        <w:t>0</w:t>
      </w:r>
      <w:r w:rsidR="00676ED9">
        <w:rPr>
          <w:bCs w:val="0"/>
          <w:sz w:val="22"/>
          <w:szCs w:val="22"/>
        </w:rPr>
        <w:t>3</w:t>
      </w:r>
      <w:r w:rsidRPr="00D02240">
        <w:rPr>
          <w:bCs w:val="0"/>
          <w:sz w:val="22"/>
          <w:szCs w:val="22"/>
        </w:rPr>
        <w:t>/2</w:t>
      </w:r>
      <w:r w:rsidR="002147F2">
        <w:rPr>
          <w:bCs w:val="0"/>
          <w:sz w:val="22"/>
          <w:szCs w:val="22"/>
        </w:rPr>
        <w:t>4</w:t>
      </w:r>
      <w:r w:rsidRPr="00D02240">
        <w:rPr>
          <w:bCs w:val="0"/>
          <w:spacing w:val="78"/>
          <w:sz w:val="22"/>
          <w:szCs w:val="22"/>
        </w:rPr>
        <w:t xml:space="preserve"> </w:t>
      </w:r>
      <w:r w:rsidRPr="00D02240">
        <w:rPr>
          <w:bCs w:val="0"/>
          <w:sz w:val="22"/>
          <w:szCs w:val="22"/>
        </w:rPr>
        <w:t>Minutes</w:t>
      </w:r>
      <w:r w:rsidRPr="00D02240">
        <w:rPr>
          <w:bCs w:val="0"/>
          <w:spacing w:val="-5"/>
          <w:sz w:val="22"/>
          <w:szCs w:val="22"/>
        </w:rPr>
        <w:t xml:space="preserve"> </w:t>
      </w:r>
      <w:r w:rsidRPr="00D02240">
        <w:rPr>
          <w:bCs w:val="0"/>
          <w:sz w:val="22"/>
          <w:szCs w:val="22"/>
        </w:rPr>
        <w:t>from</w:t>
      </w:r>
      <w:r w:rsidRPr="00D02240">
        <w:rPr>
          <w:bCs w:val="0"/>
          <w:spacing w:val="-5"/>
          <w:sz w:val="22"/>
          <w:szCs w:val="22"/>
        </w:rPr>
        <w:t xml:space="preserve"> </w:t>
      </w:r>
      <w:r w:rsidRPr="00D02240">
        <w:rPr>
          <w:bCs w:val="0"/>
          <w:sz w:val="22"/>
          <w:szCs w:val="22"/>
        </w:rPr>
        <w:t>the</w:t>
      </w:r>
      <w:r w:rsidRPr="00D02240">
        <w:rPr>
          <w:bCs w:val="0"/>
          <w:spacing w:val="-6"/>
          <w:sz w:val="22"/>
          <w:szCs w:val="22"/>
        </w:rPr>
        <w:t xml:space="preserve"> </w:t>
      </w:r>
      <w:r w:rsidRPr="00D02240">
        <w:rPr>
          <w:bCs w:val="0"/>
          <w:sz w:val="22"/>
          <w:szCs w:val="22"/>
        </w:rPr>
        <w:t>previous</w:t>
      </w:r>
      <w:r w:rsidRPr="00D02240">
        <w:rPr>
          <w:bCs w:val="0"/>
          <w:spacing w:val="-6"/>
          <w:sz w:val="22"/>
          <w:szCs w:val="22"/>
        </w:rPr>
        <w:t xml:space="preserve"> </w:t>
      </w:r>
      <w:r w:rsidRPr="00D02240">
        <w:rPr>
          <w:bCs w:val="0"/>
          <w:spacing w:val="-2"/>
          <w:sz w:val="22"/>
          <w:szCs w:val="22"/>
        </w:rPr>
        <w:t>meeting</w:t>
      </w:r>
    </w:p>
    <w:p w14:paraId="36397731" w14:textId="129250B3" w:rsidR="002B283C" w:rsidRDefault="002B283C" w:rsidP="002B283C">
      <w:pPr>
        <w:pStyle w:val="BodyText"/>
        <w:spacing w:before="1"/>
        <w:ind w:left="100" w:right="142"/>
        <w:rPr>
          <w:sz w:val="22"/>
          <w:szCs w:val="22"/>
        </w:rPr>
      </w:pPr>
      <w:r w:rsidRPr="002F3316">
        <w:rPr>
          <w:sz w:val="22"/>
          <w:szCs w:val="22"/>
        </w:rPr>
        <w:t>The</w:t>
      </w:r>
      <w:r w:rsidRPr="002F3316">
        <w:rPr>
          <w:spacing w:val="-3"/>
          <w:sz w:val="22"/>
          <w:szCs w:val="22"/>
        </w:rPr>
        <w:t xml:space="preserve"> </w:t>
      </w:r>
      <w:r w:rsidRPr="002F3316">
        <w:rPr>
          <w:sz w:val="22"/>
          <w:szCs w:val="22"/>
        </w:rPr>
        <w:t>minutes</w:t>
      </w:r>
      <w:r w:rsidRPr="002F3316">
        <w:rPr>
          <w:spacing w:val="-2"/>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w:t>
      </w:r>
      <w:r w:rsidRPr="002F3316">
        <w:rPr>
          <w:spacing w:val="-3"/>
          <w:sz w:val="22"/>
          <w:szCs w:val="22"/>
        </w:rPr>
        <w:t xml:space="preserve"> </w:t>
      </w:r>
      <w:r w:rsidRPr="002F3316">
        <w:rPr>
          <w:sz w:val="22"/>
          <w:szCs w:val="22"/>
        </w:rPr>
        <w:t>held</w:t>
      </w:r>
      <w:r w:rsidRPr="002F3316">
        <w:rPr>
          <w:spacing w:val="-1"/>
          <w:sz w:val="22"/>
          <w:szCs w:val="22"/>
        </w:rPr>
        <w:t xml:space="preserve"> </w:t>
      </w:r>
      <w:r>
        <w:rPr>
          <w:sz w:val="22"/>
          <w:szCs w:val="22"/>
        </w:rPr>
        <w:t xml:space="preserve">on </w:t>
      </w:r>
      <w:r w:rsidR="00B83BDD">
        <w:rPr>
          <w:sz w:val="22"/>
          <w:szCs w:val="22"/>
        </w:rPr>
        <w:t>8</w:t>
      </w:r>
      <w:r w:rsidR="00B83BDD" w:rsidRPr="00B83BDD">
        <w:rPr>
          <w:sz w:val="22"/>
          <w:szCs w:val="22"/>
          <w:vertAlign w:val="superscript"/>
        </w:rPr>
        <w:t>th</w:t>
      </w:r>
      <w:r w:rsidR="00B83BDD">
        <w:rPr>
          <w:sz w:val="22"/>
          <w:szCs w:val="22"/>
        </w:rPr>
        <w:t xml:space="preserve"> February, c</w:t>
      </w:r>
      <w:r w:rsidRPr="002F3316">
        <w:rPr>
          <w:sz w:val="22"/>
          <w:szCs w:val="22"/>
        </w:rPr>
        <w:t>irculated</w:t>
      </w:r>
      <w:r w:rsidRPr="002F3316">
        <w:rPr>
          <w:spacing w:val="-2"/>
          <w:sz w:val="22"/>
          <w:szCs w:val="22"/>
        </w:rPr>
        <w:t xml:space="preserve"> </w:t>
      </w:r>
      <w:r w:rsidRPr="002F3316">
        <w:rPr>
          <w:sz w:val="22"/>
          <w:szCs w:val="22"/>
        </w:rPr>
        <w:t>previously,</w:t>
      </w:r>
      <w:r w:rsidRPr="002F3316">
        <w:rPr>
          <w:spacing w:val="-1"/>
          <w:sz w:val="22"/>
          <w:szCs w:val="22"/>
        </w:rPr>
        <w:t xml:space="preserve"> </w:t>
      </w:r>
      <w:r w:rsidRPr="002F3316">
        <w:rPr>
          <w:sz w:val="22"/>
          <w:szCs w:val="22"/>
        </w:rPr>
        <w:t>were</w:t>
      </w:r>
      <w:r w:rsidRPr="002F3316">
        <w:rPr>
          <w:spacing w:val="-3"/>
          <w:sz w:val="22"/>
          <w:szCs w:val="22"/>
        </w:rPr>
        <w:t xml:space="preserve"> </w:t>
      </w:r>
      <w:r w:rsidRPr="002F3316">
        <w:rPr>
          <w:sz w:val="22"/>
          <w:szCs w:val="22"/>
        </w:rPr>
        <w:t>agreed</w:t>
      </w:r>
      <w:r w:rsidRPr="002F3316">
        <w:rPr>
          <w:spacing w:val="-2"/>
          <w:sz w:val="22"/>
          <w:szCs w:val="22"/>
        </w:rPr>
        <w:t xml:space="preserve"> </w:t>
      </w:r>
      <w:r w:rsidRPr="002F3316">
        <w:rPr>
          <w:sz w:val="22"/>
          <w:szCs w:val="22"/>
        </w:rPr>
        <w:t>as</w:t>
      </w:r>
      <w:r w:rsidRPr="002F3316">
        <w:rPr>
          <w:spacing w:val="-2"/>
          <w:sz w:val="22"/>
          <w:szCs w:val="22"/>
        </w:rPr>
        <w:t xml:space="preserve"> </w:t>
      </w:r>
      <w:r w:rsidRPr="002F3316">
        <w:rPr>
          <w:sz w:val="22"/>
          <w:szCs w:val="22"/>
        </w:rPr>
        <w:t>a</w:t>
      </w:r>
      <w:r w:rsidRPr="002F3316">
        <w:rPr>
          <w:spacing w:val="-2"/>
          <w:sz w:val="22"/>
          <w:szCs w:val="22"/>
        </w:rPr>
        <w:t xml:space="preserve"> </w:t>
      </w:r>
      <w:r w:rsidRPr="002F3316">
        <w:rPr>
          <w:sz w:val="22"/>
          <w:szCs w:val="22"/>
        </w:rPr>
        <w:t>true</w:t>
      </w:r>
      <w:r w:rsidRPr="002F3316">
        <w:rPr>
          <w:spacing w:val="-3"/>
          <w:sz w:val="22"/>
          <w:szCs w:val="22"/>
        </w:rPr>
        <w:t xml:space="preserve"> </w:t>
      </w:r>
      <w:r w:rsidRPr="002F3316">
        <w:rPr>
          <w:sz w:val="22"/>
          <w:szCs w:val="22"/>
        </w:rPr>
        <w:t>record</w:t>
      </w:r>
      <w:r w:rsidRPr="002F3316">
        <w:rPr>
          <w:spacing w:val="-1"/>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 and were signed</w:t>
      </w:r>
      <w:r w:rsidR="00A53DA7">
        <w:rPr>
          <w:sz w:val="22"/>
          <w:szCs w:val="22"/>
        </w:rPr>
        <w:t>.</w:t>
      </w:r>
    </w:p>
    <w:p w14:paraId="59A1A0DB" w14:textId="77777777" w:rsidR="002B283C" w:rsidRPr="00EE36F8" w:rsidRDefault="002B283C" w:rsidP="00DB5013">
      <w:pPr>
        <w:pStyle w:val="Heading1"/>
        <w:ind w:left="0"/>
        <w:rPr>
          <w:b w:val="0"/>
          <w:spacing w:val="-2"/>
          <w:sz w:val="22"/>
          <w:szCs w:val="22"/>
        </w:rPr>
      </w:pPr>
    </w:p>
    <w:p w14:paraId="28A4CD6C" w14:textId="15B43CDE" w:rsidR="002B283C" w:rsidRPr="007D3813" w:rsidRDefault="002B283C" w:rsidP="002B283C">
      <w:pPr>
        <w:pStyle w:val="BodyText"/>
        <w:spacing w:line="357" w:lineRule="auto"/>
        <w:ind w:left="100" w:right="3897"/>
        <w:rPr>
          <w:color w:val="212121"/>
          <w:sz w:val="22"/>
          <w:szCs w:val="22"/>
        </w:rPr>
      </w:pPr>
      <w:r w:rsidRPr="007D3813">
        <w:rPr>
          <w:b/>
          <w:bCs/>
          <w:sz w:val="22"/>
          <w:szCs w:val="22"/>
        </w:rPr>
        <w:t>0</w:t>
      </w:r>
      <w:r w:rsidR="00C1209B">
        <w:rPr>
          <w:b/>
          <w:bCs/>
          <w:sz w:val="22"/>
          <w:szCs w:val="22"/>
        </w:rPr>
        <w:t>5</w:t>
      </w:r>
      <w:r w:rsidR="002147F2">
        <w:rPr>
          <w:b/>
          <w:bCs/>
          <w:sz w:val="22"/>
          <w:szCs w:val="22"/>
        </w:rPr>
        <w:t>0</w:t>
      </w:r>
      <w:r w:rsidR="00676ED9">
        <w:rPr>
          <w:b/>
          <w:bCs/>
          <w:sz w:val="22"/>
          <w:szCs w:val="22"/>
        </w:rPr>
        <w:t>3</w:t>
      </w:r>
      <w:r w:rsidRPr="007D3813">
        <w:rPr>
          <w:b/>
          <w:bCs/>
          <w:sz w:val="22"/>
          <w:szCs w:val="22"/>
        </w:rPr>
        <w:t>/2</w:t>
      </w:r>
      <w:r w:rsidR="002147F2">
        <w:rPr>
          <w:b/>
          <w:bCs/>
          <w:sz w:val="22"/>
          <w:szCs w:val="22"/>
        </w:rPr>
        <w:t>4</w:t>
      </w:r>
      <w:r w:rsidRPr="007D3813">
        <w:rPr>
          <w:b/>
          <w:bCs/>
          <w:sz w:val="22"/>
          <w:szCs w:val="22"/>
        </w:rPr>
        <w:t xml:space="preserve"> Planning</w:t>
      </w:r>
    </w:p>
    <w:p w14:paraId="5569763C" w14:textId="1E3181FF" w:rsidR="002B283C" w:rsidRDefault="002B283C" w:rsidP="002B283C">
      <w:pPr>
        <w:ind w:firstLine="100"/>
      </w:pPr>
      <w:r w:rsidRPr="002F3316">
        <w:t>To consider or note planning matters received after the last Parish Council meeting.</w:t>
      </w:r>
    </w:p>
    <w:p w14:paraId="49E9B902" w14:textId="77777777" w:rsidR="002B283C" w:rsidRDefault="002B283C" w:rsidP="002B283C">
      <w:pPr>
        <w:ind w:firstLine="100"/>
      </w:pPr>
    </w:p>
    <w:p w14:paraId="25C5BAB8" w14:textId="4779258B" w:rsidR="002B1FBF" w:rsidRPr="00CF2372" w:rsidRDefault="002B283C" w:rsidP="00CF2372">
      <w:pPr>
        <w:ind w:firstLine="100"/>
        <w:rPr>
          <w:b/>
        </w:rPr>
      </w:pPr>
      <w:bookmarkStart w:id="0" w:name="_Hlk137057405"/>
      <w:r w:rsidRPr="007D3813">
        <w:rPr>
          <w:b/>
        </w:rPr>
        <w:t>Applications forwarded for observation</w:t>
      </w:r>
      <w:bookmarkEnd w:id="0"/>
      <w:r w:rsidR="00DB5013">
        <w:rPr>
          <w:b/>
        </w:rPr>
        <w:t>.</w:t>
      </w:r>
      <w:r w:rsidR="00CF2372">
        <w:rPr>
          <w:b/>
        </w:rPr>
        <w:t xml:space="preserve"> </w:t>
      </w:r>
    </w:p>
    <w:p w14:paraId="3DCD334D" w14:textId="5AA8E96D" w:rsidR="00B83BDD" w:rsidRDefault="00B83BDD" w:rsidP="00B83BDD">
      <w:pPr>
        <w:pStyle w:val="NormalWeb"/>
        <w:ind w:left="284"/>
      </w:pPr>
      <w:r>
        <w:rPr>
          <w:rStyle w:val="Strong"/>
          <w:rFonts w:eastAsia="Times New Roman"/>
        </w:rPr>
        <w:t>Application No:</w:t>
      </w:r>
      <w:r w:rsidRPr="00203E93">
        <w:rPr>
          <w:rStyle w:val="Strong"/>
          <w:rFonts w:eastAsia="Times New Roman"/>
        </w:rPr>
        <w:t xml:space="preserve"> </w:t>
      </w:r>
      <w:r>
        <w:rPr>
          <w:rStyle w:val="Strong"/>
          <w:rFonts w:eastAsia="Times New Roman"/>
        </w:rPr>
        <w:t>PL/2024/01230</w:t>
      </w:r>
      <w:r w:rsidRPr="00203E93">
        <w:rPr>
          <w:rStyle w:val="Strong"/>
          <w:rFonts w:eastAsia="Times New Roman"/>
        </w:rPr>
        <w:t xml:space="preserve"> </w:t>
      </w:r>
      <w:r>
        <w:rPr>
          <w:rStyle w:val="Strong"/>
          <w:rFonts w:eastAsia="Times New Roman"/>
        </w:rPr>
        <w:t>Application Type:</w:t>
      </w:r>
      <w:r w:rsidRPr="00203E93">
        <w:rPr>
          <w:rStyle w:val="Strong"/>
          <w:rFonts w:eastAsia="Times New Roman"/>
        </w:rPr>
        <w:t xml:space="preserve"> </w:t>
      </w:r>
      <w:r>
        <w:rPr>
          <w:rStyle w:val="Strong"/>
          <w:rFonts w:eastAsia="Times New Roman"/>
        </w:rPr>
        <w:t>Full planning permission</w:t>
      </w:r>
      <w:r w:rsidRPr="00203E93">
        <w:rPr>
          <w:rStyle w:val="Strong"/>
          <w:rFonts w:eastAsia="Times New Roman"/>
        </w:rPr>
        <w:t xml:space="preserve"> </w:t>
      </w:r>
      <w:r>
        <w:rPr>
          <w:rStyle w:val="Strong"/>
          <w:rFonts w:eastAsia="Times New Roman"/>
        </w:rPr>
        <w:t>Proposal:</w:t>
      </w:r>
      <w:r w:rsidRPr="00203E93">
        <w:rPr>
          <w:rStyle w:val="Strong"/>
          <w:rFonts w:eastAsia="Times New Roman"/>
        </w:rPr>
        <w:t xml:space="preserve"> </w:t>
      </w:r>
      <w:r>
        <w:rPr>
          <w:rStyle w:val="Strong"/>
          <w:rFonts w:eastAsia="Times New Roman"/>
        </w:rPr>
        <w:t xml:space="preserve">Proposed rear extension to use as </w:t>
      </w:r>
      <w:proofErr w:type="spellStart"/>
      <w:r>
        <w:rPr>
          <w:rStyle w:val="Strong"/>
          <w:rFonts w:eastAsia="Times New Roman"/>
        </w:rPr>
        <w:t>a</w:t>
      </w:r>
      <w:proofErr w:type="spellEnd"/>
      <w:r>
        <w:rPr>
          <w:rStyle w:val="Strong"/>
          <w:rFonts w:eastAsia="Times New Roman"/>
        </w:rPr>
        <w:t xml:space="preserve"> office/quiet room</w:t>
      </w:r>
      <w:r w:rsidRPr="00203E93">
        <w:rPr>
          <w:rStyle w:val="Strong"/>
          <w:rFonts w:eastAsia="Times New Roman"/>
        </w:rPr>
        <w:t xml:space="preserve"> </w:t>
      </w:r>
      <w:r>
        <w:rPr>
          <w:rStyle w:val="Strong"/>
          <w:rFonts w:eastAsia="Times New Roman"/>
        </w:rPr>
        <w:t>Site Address:</w:t>
      </w:r>
      <w:r w:rsidRPr="00203E93">
        <w:rPr>
          <w:rStyle w:val="Strong"/>
          <w:rFonts w:eastAsia="Times New Roman"/>
        </w:rPr>
        <w:t xml:space="preserve"> </w:t>
      </w:r>
      <w:r>
        <w:rPr>
          <w:rStyle w:val="Strong"/>
          <w:rFonts w:eastAsia="Times New Roman"/>
        </w:rPr>
        <w:t>OAKSEY C OF E PRIMARY SCHOOL, THE STREET, OAKSEY, MALMESBURY, SN16 9TG</w:t>
      </w:r>
      <w:r w:rsidRPr="00203E93">
        <w:rPr>
          <w:rStyle w:val="Strong"/>
          <w:rFonts w:eastAsia="Times New Roman"/>
        </w:rPr>
        <w:t xml:space="preserve"> </w:t>
      </w:r>
      <w:r>
        <w:rPr>
          <w:rStyle w:val="Strong"/>
          <w:rFonts w:eastAsia="Times New Roman"/>
        </w:rPr>
        <w:t>Officer’s Name: Samantha Stockley</w:t>
      </w:r>
      <w:r w:rsidRPr="00203E93">
        <w:rPr>
          <w:rStyle w:val="Strong"/>
          <w:rFonts w:eastAsia="Times New Roman"/>
        </w:rPr>
        <w:t xml:space="preserve"> </w:t>
      </w:r>
      <w:r>
        <w:rPr>
          <w:rStyle w:val="Strong"/>
          <w:rFonts w:eastAsia="Times New Roman"/>
        </w:rPr>
        <w:t>Direct Line: 01249 706619</w:t>
      </w:r>
      <w:r>
        <w:t xml:space="preserve"> </w:t>
      </w:r>
      <w:hyperlink r:id="rId8" w:history="1">
        <w:r w:rsidRPr="009832C9">
          <w:rPr>
            <w:rStyle w:val="Hyperlink"/>
          </w:rPr>
          <w:t>https://development.wiltshire.gov.uk/pr/s/planning-application/a0iQ3000003rdWO19/3/2024</w:t>
        </w:r>
      </w:hyperlink>
      <w:r>
        <w:rPr>
          <w:rStyle w:val="Hyperlink"/>
        </w:rPr>
        <w:t xml:space="preserve"> </w:t>
      </w:r>
      <w:r w:rsidRPr="00B83BDD">
        <w:rPr>
          <w:rStyle w:val="Hyperlink"/>
          <w:color w:val="auto"/>
          <w:u w:val="none"/>
        </w:rPr>
        <w:t>Comment</w:t>
      </w:r>
      <w:r>
        <w:rPr>
          <w:rStyle w:val="Hyperlink"/>
          <w:color w:val="auto"/>
          <w:u w:val="none"/>
        </w:rPr>
        <w:t xml:space="preserve">  The rear elevation fenestration can be made more in keeping with the existing building.</w:t>
      </w:r>
    </w:p>
    <w:p w14:paraId="0435E0DA" w14:textId="35889DB0" w:rsidR="00B83BDD" w:rsidRPr="00B83BDD" w:rsidRDefault="00B83BDD" w:rsidP="00B83BDD">
      <w:pPr>
        <w:pStyle w:val="NormalWeb"/>
        <w:ind w:left="284"/>
      </w:pPr>
      <w:bookmarkStart w:id="1" w:name="_Hlk160725272"/>
      <w:r>
        <w:rPr>
          <w:rStyle w:val="Strong"/>
          <w:rFonts w:eastAsia="Times New Roman"/>
        </w:rPr>
        <w:t>Application No:</w:t>
      </w:r>
      <w:r w:rsidRPr="00CE46B6">
        <w:rPr>
          <w:rStyle w:val="Strong"/>
          <w:rFonts w:eastAsia="Times New Roman"/>
        </w:rPr>
        <w:t xml:space="preserve"> </w:t>
      </w:r>
      <w:r>
        <w:rPr>
          <w:rStyle w:val="Strong"/>
          <w:rFonts w:eastAsia="Times New Roman"/>
        </w:rPr>
        <w:t>PL/2024/02434</w:t>
      </w:r>
      <w:r w:rsidRPr="00CE46B6">
        <w:rPr>
          <w:rStyle w:val="Strong"/>
          <w:rFonts w:eastAsia="Times New Roman"/>
        </w:rPr>
        <w:t xml:space="preserve"> </w:t>
      </w:r>
      <w:r>
        <w:rPr>
          <w:rStyle w:val="Strong"/>
          <w:rFonts w:eastAsia="Times New Roman"/>
        </w:rPr>
        <w:t>Application Type:</w:t>
      </w:r>
      <w:r w:rsidRPr="00CE46B6">
        <w:rPr>
          <w:rStyle w:val="Strong"/>
          <w:rFonts w:eastAsia="Times New Roman"/>
        </w:rPr>
        <w:t xml:space="preserve"> </w:t>
      </w:r>
      <w:r>
        <w:rPr>
          <w:rStyle w:val="Strong"/>
          <w:rFonts w:eastAsia="Times New Roman"/>
        </w:rPr>
        <w:t>Notification of proposed works to trees in a conservation area</w:t>
      </w:r>
      <w:r w:rsidRPr="00CE46B6">
        <w:rPr>
          <w:rStyle w:val="Strong"/>
          <w:rFonts w:eastAsia="Times New Roman"/>
        </w:rPr>
        <w:t xml:space="preserve"> </w:t>
      </w:r>
      <w:r>
        <w:rPr>
          <w:rStyle w:val="Strong"/>
          <w:rFonts w:eastAsia="Times New Roman"/>
        </w:rPr>
        <w:t>Proposal:</w:t>
      </w:r>
      <w:r w:rsidRPr="00CE46B6">
        <w:rPr>
          <w:rStyle w:val="Strong"/>
          <w:rFonts w:eastAsia="Times New Roman"/>
        </w:rPr>
        <w:t xml:space="preserve"> </w:t>
      </w:r>
      <w:r>
        <w:rPr>
          <w:rStyle w:val="Strong"/>
          <w:rFonts w:eastAsia="Times New Roman"/>
        </w:rPr>
        <w:t>T1 - Goat Willow - make new pollard at 3m.</w:t>
      </w:r>
      <w:r w:rsidRPr="00CE46B6">
        <w:rPr>
          <w:rStyle w:val="Strong"/>
          <w:rFonts w:eastAsia="Times New Roman"/>
        </w:rPr>
        <w:t xml:space="preserve"> </w:t>
      </w:r>
      <w:r>
        <w:rPr>
          <w:rStyle w:val="Strong"/>
          <w:rFonts w:eastAsia="Times New Roman"/>
        </w:rPr>
        <w:t>Site Address:</w:t>
      </w:r>
      <w:r w:rsidRPr="00CE46B6">
        <w:rPr>
          <w:rStyle w:val="Strong"/>
          <w:rFonts w:eastAsia="Times New Roman"/>
        </w:rPr>
        <w:t xml:space="preserve"> </w:t>
      </w:r>
      <w:r>
        <w:rPr>
          <w:rStyle w:val="Strong"/>
          <w:rFonts w:eastAsia="Times New Roman"/>
        </w:rPr>
        <w:t>APPLETREE COTTAGE, 9 THE STREET, OAKSEY, MALMESBURY, SN16 9TG</w:t>
      </w:r>
      <w:r w:rsidRPr="00CE46B6">
        <w:rPr>
          <w:rStyle w:val="Strong"/>
          <w:rFonts w:eastAsia="Times New Roman"/>
        </w:rPr>
        <w:t xml:space="preserve"> </w:t>
      </w:r>
      <w:r>
        <w:rPr>
          <w:rStyle w:val="Strong"/>
          <w:rFonts w:eastAsia="Times New Roman"/>
        </w:rPr>
        <w:t>Officer’s Name: Beverley Griffin</w:t>
      </w:r>
      <w:r w:rsidRPr="00CE46B6">
        <w:rPr>
          <w:rStyle w:val="Strong"/>
          <w:rFonts w:eastAsia="Times New Roman"/>
        </w:rPr>
        <w:t xml:space="preserve"> </w:t>
      </w:r>
      <w:r>
        <w:rPr>
          <w:rStyle w:val="Strong"/>
          <w:rFonts w:eastAsia="Times New Roman"/>
        </w:rPr>
        <w:t xml:space="preserve">Direct Line: 01225 770860 </w:t>
      </w:r>
      <w:hyperlink r:id="rId9" w:history="1">
        <w:r w:rsidRPr="009832C9">
          <w:rPr>
            <w:rStyle w:val="Hyperlink"/>
          </w:rPr>
          <w:t>https://development.wiltshire.gov.uk/pr/s/planning-application/a0iQ3000004asE5</w:t>
        </w:r>
      </w:hyperlink>
      <w:bookmarkEnd w:id="1"/>
      <w:r>
        <w:rPr>
          <w:rStyle w:val="Hyperlink"/>
        </w:rPr>
        <w:t xml:space="preserve"> </w:t>
      </w:r>
      <w:r w:rsidRPr="00B83BDD">
        <w:rPr>
          <w:rStyle w:val="Hyperlink"/>
          <w:color w:val="auto"/>
          <w:u w:val="none"/>
        </w:rPr>
        <w:t>No comment</w:t>
      </w:r>
    </w:p>
    <w:p w14:paraId="25667BCA" w14:textId="77777777" w:rsidR="007A5AF2" w:rsidRPr="007A5AF2" w:rsidRDefault="007A5AF2" w:rsidP="007A5AF2">
      <w:pPr>
        <w:ind w:firstLine="100"/>
        <w:rPr>
          <w:b/>
        </w:rPr>
      </w:pPr>
    </w:p>
    <w:p w14:paraId="23DF1C7C" w14:textId="56894A73" w:rsidR="002B283C" w:rsidRDefault="002B283C" w:rsidP="002B283C">
      <w:pPr>
        <w:widowControl/>
        <w:autoSpaceDE/>
        <w:autoSpaceDN/>
        <w:rPr>
          <w:bCs/>
        </w:rPr>
      </w:pPr>
      <w:r w:rsidRPr="003E64C9">
        <w:rPr>
          <w:b/>
        </w:rPr>
        <w:lastRenderedPageBreak/>
        <w:t>Other issues arising from planning discussions</w:t>
      </w:r>
      <w:r w:rsidR="002060F0">
        <w:rPr>
          <w:b/>
        </w:rPr>
        <w:t>.</w:t>
      </w:r>
    </w:p>
    <w:p w14:paraId="41549950" w14:textId="77777777" w:rsidR="002B283C" w:rsidRDefault="002B283C" w:rsidP="002B283C">
      <w:pPr>
        <w:widowControl/>
        <w:autoSpaceDE/>
        <w:autoSpaceDN/>
        <w:rPr>
          <w:b/>
        </w:rPr>
      </w:pPr>
    </w:p>
    <w:p w14:paraId="38E09029" w14:textId="2FED488F" w:rsidR="00205FCE" w:rsidRPr="00DB5013" w:rsidRDefault="002B283C" w:rsidP="002B283C">
      <w:pPr>
        <w:rPr>
          <w:bCs/>
        </w:rPr>
      </w:pPr>
      <w:r w:rsidRPr="00846D3C">
        <w:rPr>
          <w:b/>
          <w:bCs/>
        </w:rPr>
        <w:t>0</w:t>
      </w:r>
      <w:r w:rsidR="00C1209B">
        <w:rPr>
          <w:b/>
          <w:bCs/>
        </w:rPr>
        <w:t>6</w:t>
      </w:r>
      <w:r w:rsidR="002147F2">
        <w:rPr>
          <w:b/>
          <w:bCs/>
        </w:rPr>
        <w:t>0</w:t>
      </w:r>
      <w:r w:rsidR="00676ED9">
        <w:rPr>
          <w:b/>
          <w:bCs/>
        </w:rPr>
        <w:t>3</w:t>
      </w:r>
      <w:r w:rsidRPr="00846D3C">
        <w:rPr>
          <w:b/>
          <w:bCs/>
        </w:rPr>
        <w:t>/2</w:t>
      </w:r>
      <w:r w:rsidR="002147F2">
        <w:rPr>
          <w:b/>
          <w:bCs/>
        </w:rPr>
        <w:t>4</w:t>
      </w:r>
      <w:r w:rsidRPr="00BB0583">
        <w:rPr>
          <w:spacing w:val="80"/>
        </w:rPr>
        <w:t xml:space="preserve"> </w:t>
      </w:r>
      <w:r w:rsidRPr="00BB0583">
        <w:rPr>
          <w:b/>
        </w:rPr>
        <w:t>Report from the Chairman</w:t>
      </w:r>
      <w:r w:rsidR="005F15D1">
        <w:rPr>
          <w:b/>
        </w:rPr>
        <w:t xml:space="preserve"> – </w:t>
      </w:r>
      <w:r w:rsidR="005F15D1" w:rsidRPr="00014191">
        <w:rPr>
          <w:bCs/>
        </w:rPr>
        <w:t>nothing to report</w:t>
      </w:r>
      <w:r w:rsidR="00781837" w:rsidRPr="00014191">
        <w:rPr>
          <w:bCs/>
        </w:rPr>
        <w:t>.</w:t>
      </w:r>
    </w:p>
    <w:p w14:paraId="4E11F107" w14:textId="4418B53A" w:rsidR="00A523CD" w:rsidRPr="00EB7085" w:rsidRDefault="002B283C" w:rsidP="002B283C">
      <w:pPr>
        <w:pStyle w:val="BodyText"/>
        <w:ind w:left="0" w:right="142"/>
        <w:rPr>
          <w:sz w:val="22"/>
          <w:szCs w:val="22"/>
        </w:rPr>
      </w:pPr>
      <w:r>
        <w:rPr>
          <w:sz w:val="22"/>
          <w:szCs w:val="22"/>
        </w:rPr>
        <w:tab/>
        <w:t xml:space="preserve">  </w:t>
      </w:r>
    </w:p>
    <w:p w14:paraId="018E8BDC" w14:textId="157BC019" w:rsidR="00B52C24" w:rsidRDefault="000217AF" w:rsidP="007A5AF2">
      <w:pPr>
        <w:pStyle w:val="BodyText"/>
        <w:spacing w:before="49"/>
        <w:ind w:left="0"/>
        <w:rPr>
          <w:b/>
          <w:spacing w:val="-2"/>
          <w:sz w:val="22"/>
          <w:szCs w:val="22"/>
        </w:rPr>
      </w:pPr>
      <w:r>
        <w:rPr>
          <w:b/>
          <w:bCs/>
          <w:sz w:val="22"/>
          <w:szCs w:val="22"/>
        </w:rPr>
        <w:t>0</w:t>
      </w:r>
      <w:r w:rsidR="00C1209B">
        <w:rPr>
          <w:b/>
          <w:bCs/>
          <w:sz w:val="22"/>
          <w:szCs w:val="22"/>
        </w:rPr>
        <w:t>7</w:t>
      </w:r>
      <w:r w:rsidR="002147F2">
        <w:rPr>
          <w:b/>
          <w:bCs/>
          <w:sz w:val="22"/>
          <w:szCs w:val="22"/>
        </w:rPr>
        <w:t>0</w:t>
      </w:r>
      <w:r w:rsidR="00676ED9">
        <w:rPr>
          <w:b/>
          <w:bCs/>
          <w:sz w:val="22"/>
          <w:szCs w:val="22"/>
        </w:rPr>
        <w:t>3</w:t>
      </w:r>
      <w:r w:rsidR="002B283C" w:rsidRPr="00846D3C">
        <w:rPr>
          <w:b/>
          <w:bCs/>
          <w:sz w:val="22"/>
          <w:szCs w:val="22"/>
        </w:rPr>
        <w:t>/2</w:t>
      </w:r>
      <w:r w:rsidR="002147F2">
        <w:rPr>
          <w:b/>
          <w:bCs/>
          <w:sz w:val="22"/>
          <w:szCs w:val="22"/>
        </w:rPr>
        <w:t>4</w:t>
      </w:r>
      <w:r w:rsidR="002B283C" w:rsidRPr="00EB7085">
        <w:rPr>
          <w:spacing w:val="58"/>
          <w:w w:val="150"/>
          <w:sz w:val="22"/>
          <w:szCs w:val="22"/>
        </w:rPr>
        <w:t xml:space="preserve"> </w:t>
      </w:r>
      <w:r w:rsidR="002B283C" w:rsidRPr="00EB7085">
        <w:rPr>
          <w:b/>
          <w:sz w:val="22"/>
          <w:szCs w:val="22"/>
        </w:rPr>
        <w:t>Finance</w:t>
      </w:r>
      <w:r w:rsidR="002B283C" w:rsidRPr="00EB7085">
        <w:rPr>
          <w:b/>
          <w:spacing w:val="-4"/>
          <w:sz w:val="22"/>
          <w:szCs w:val="22"/>
        </w:rPr>
        <w:t xml:space="preserve"> </w:t>
      </w:r>
      <w:r w:rsidR="002B283C" w:rsidRPr="00EB7085">
        <w:rPr>
          <w:b/>
          <w:sz w:val="22"/>
          <w:szCs w:val="22"/>
        </w:rPr>
        <w:t>and</w:t>
      </w:r>
      <w:r w:rsidR="002B283C" w:rsidRPr="00EB7085">
        <w:rPr>
          <w:b/>
          <w:spacing w:val="-4"/>
          <w:sz w:val="22"/>
          <w:szCs w:val="22"/>
        </w:rPr>
        <w:t xml:space="preserve"> </w:t>
      </w:r>
      <w:r w:rsidR="002B283C" w:rsidRPr="00EB7085">
        <w:rPr>
          <w:b/>
          <w:spacing w:val="-2"/>
          <w:sz w:val="22"/>
          <w:szCs w:val="22"/>
        </w:rPr>
        <w:t>Administration</w:t>
      </w:r>
      <w:r w:rsidR="00FA508C">
        <w:rPr>
          <w:b/>
          <w:spacing w:val="-2"/>
          <w:sz w:val="22"/>
          <w:szCs w:val="22"/>
        </w:rPr>
        <w:t xml:space="preserve"> </w:t>
      </w:r>
    </w:p>
    <w:p w14:paraId="1A1D6048" w14:textId="5340952F" w:rsidR="00B83BDD" w:rsidRDefault="00B83BDD" w:rsidP="00B83BDD">
      <w:pPr>
        <w:ind w:firstLine="720"/>
        <w:rPr>
          <w:rFonts w:asciiTheme="minorHAnsi" w:hAnsiTheme="minorHAnsi" w:cstheme="minorHAnsi"/>
          <w:bCs/>
        </w:rPr>
      </w:pPr>
      <w:r w:rsidRPr="006C533B">
        <w:rPr>
          <w:rFonts w:asciiTheme="minorHAnsi" w:hAnsiTheme="minorHAnsi" w:cstheme="minorHAnsi"/>
          <w:bCs/>
        </w:rPr>
        <w:t>Arborists quotes</w:t>
      </w:r>
      <w:r>
        <w:rPr>
          <w:rFonts w:asciiTheme="minorHAnsi" w:hAnsiTheme="minorHAnsi" w:cstheme="minorHAnsi"/>
          <w:bCs/>
        </w:rPr>
        <w:t xml:space="preserve">.  It was agreed that we will make a decision when the weather is better and to try and </w:t>
      </w:r>
    </w:p>
    <w:p w14:paraId="1DE61D70" w14:textId="2E4A3D49" w:rsidR="00B83BDD" w:rsidRPr="00B83BDD" w:rsidRDefault="00B83BDD" w:rsidP="00B83BDD">
      <w:pPr>
        <w:ind w:firstLine="720"/>
        <w:rPr>
          <w:rFonts w:asciiTheme="minorHAnsi" w:hAnsiTheme="minorHAnsi" w:cstheme="minorHAnsi"/>
          <w:bCs/>
        </w:rPr>
      </w:pPr>
      <w:r>
        <w:rPr>
          <w:rFonts w:asciiTheme="minorHAnsi" w:hAnsiTheme="minorHAnsi" w:cstheme="minorHAnsi"/>
          <w:bCs/>
        </w:rPr>
        <w:t>get more quotes.</w:t>
      </w:r>
    </w:p>
    <w:p w14:paraId="74037681" w14:textId="651D54E3" w:rsidR="00B83BDD" w:rsidRDefault="00B83BDD" w:rsidP="00B83BDD">
      <w:pPr>
        <w:ind w:firstLine="720"/>
        <w:rPr>
          <w:rFonts w:asciiTheme="minorHAnsi" w:hAnsiTheme="minorHAnsi" w:cstheme="minorHAnsi"/>
          <w:bCs/>
          <w:color w:val="FF0000"/>
        </w:rPr>
      </w:pPr>
      <w:r w:rsidRPr="006C533B">
        <w:rPr>
          <w:rFonts w:asciiTheme="minorHAnsi" w:hAnsiTheme="minorHAnsi" w:cstheme="minorHAnsi"/>
          <w:bCs/>
        </w:rPr>
        <w:t>Grass Cutting quote</w:t>
      </w:r>
      <w:r>
        <w:rPr>
          <w:rFonts w:asciiTheme="minorHAnsi" w:hAnsiTheme="minorHAnsi" w:cstheme="minorHAnsi"/>
          <w:bCs/>
        </w:rPr>
        <w:t xml:space="preserve">s.  It was resolved to give the tender to Countrywide.  Proposed by Roger </w:t>
      </w:r>
      <w:proofErr w:type="spellStart"/>
      <w:r>
        <w:rPr>
          <w:rFonts w:asciiTheme="minorHAnsi" w:hAnsiTheme="minorHAnsi" w:cstheme="minorHAnsi"/>
          <w:bCs/>
        </w:rPr>
        <w:t>Squance</w:t>
      </w:r>
      <w:proofErr w:type="spellEnd"/>
      <w:r>
        <w:rPr>
          <w:rFonts w:asciiTheme="minorHAnsi" w:hAnsiTheme="minorHAnsi" w:cstheme="minorHAnsi"/>
          <w:bCs/>
        </w:rPr>
        <w:t xml:space="preserve"> </w:t>
      </w:r>
      <w:r>
        <w:rPr>
          <w:rFonts w:asciiTheme="minorHAnsi" w:hAnsiTheme="minorHAnsi" w:cstheme="minorHAnsi"/>
          <w:bCs/>
        </w:rPr>
        <w:tab/>
        <w:t xml:space="preserve">and seconded by Francis </w:t>
      </w:r>
      <w:proofErr w:type="spellStart"/>
      <w:r>
        <w:rPr>
          <w:rFonts w:asciiTheme="minorHAnsi" w:hAnsiTheme="minorHAnsi" w:cstheme="minorHAnsi"/>
          <w:bCs/>
        </w:rPr>
        <w:t>Brackley</w:t>
      </w:r>
      <w:proofErr w:type="spellEnd"/>
      <w:r>
        <w:rPr>
          <w:rFonts w:asciiTheme="minorHAnsi" w:hAnsiTheme="minorHAnsi" w:cstheme="minorHAnsi"/>
          <w:bCs/>
        </w:rPr>
        <w:t xml:space="preserve"> and unanimously agreed.</w:t>
      </w:r>
      <w:r>
        <w:rPr>
          <w:rFonts w:asciiTheme="minorHAnsi" w:hAnsiTheme="minorHAnsi" w:cstheme="minorHAnsi"/>
          <w:bCs/>
          <w:color w:val="FF0000"/>
        </w:rPr>
        <w:tab/>
      </w:r>
    </w:p>
    <w:p w14:paraId="43E63696" w14:textId="1F2FF354" w:rsidR="00B83BDD" w:rsidRDefault="00B83BDD" w:rsidP="00B83BDD">
      <w:pPr>
        <w:rPr>
          <w:rFonts w:asciiTheme="minorHAnsi" w:hAnsiTheme="minorHAnsi" w:cstheme="minorHAnsi"/>
          <w:bCs/>
          <w:color w:val="FF0000"/>
        </w:rPr>
      </w:pPr>
      <w:r>
        <w:rPr>
          <w:rFonts w:asciiTheme="minorHAnsi" w:hAnsiTheme="minorHAnsi" w:cstheme="minorHAnsi"/>
          <w:bCs/>
          <w:color w:val="FF0000"/>
        </w:rPr>
        <w:tab/>
      </w:r>
      <w:proofErr w:type="spellStart"/>
      <w:r>
        <w:rPr>
          <w:rFonts w:asciiTheme="minorHAnsi" w:hAnsiTheme="minorHAnsi" w:cstheme="minorHAnsi"/>
          <w:bCs/>
        </w:rPr>
        <w:t>C</w:t>
      </w:r>
      <w:r w:rsidRPr="006C533B">
        <w:rPr>
          <w:rFonts w:asciiTheme="minorHAnsi" w:hAnsiTheme="minorHAnsi" w:cstheme="minorHAnsi"/>
          <w:bCs/>
        </w:rPr>
        <w:t>ouncillors</w:t>
      </w:r>
      <w:proofErr w:type="spellEnd"/>
      <w:r w:rsidRPr="006C533B">
        <w:rPr>
          <w:rFonts w:asciiTheme="minorHAnsi" w:hAnsiTheme="minorHAnsi" w:cstheme="minorHAnsi"/>
          <w:bCs/>
        </w:rPr>
        <w:t xml:space="preserve"> </w:t>
      </w:r>
      <w:r>
        <w:rPr>
          <w:rFonts w:asciiTheme="minorHAnsi" w:hAnsiTheme="minorHAnsi" w:cstheme="minorHAnsi"/>
          <w:bCs/>
        </w:rPr>
        <w:t>will update their Register of Interests</w:t>
      </w:r>
      <w:r w:rsidR="00DA3CE5">
        <w:rPr>
          <w:rFonts w:asciiTheme="minorHAnsi" w:hAnsiTheme="minorHAnsi" w:cstheme="minorHAnsi"/>
          <w:bCs/>
        </w:rPr>
        <w:t xml:space="preserve"> and the Clerk will re-send the link.</w:t>
      </w:r>
      <w:r>
        <w:rPr>
          <w:rFonts w:asciiTheme="minorHAnsi" w:hAnsiTheme="minorHAnsi" w:cstheme="minorHAnsi"/>
          <w:bCs/>
          <w:color w:val="FF0000"/>
        </w:rPr>
        <w:tab/>
      </w:r>
    </w:p>
    <w:p w14:paraId="71C8FEEB" w14:textId="617F7242" w:rsidR="00B83BDD" w:rsidRDefault="00B83BDD" w:rsidP="00B83BDD">
      <w:pPr>
        <w:rPr>
          <w:rFonts w:asciiTheme="minorHAnsi" w:hAnsiTheme="minorHAnsi" w:cstheme="minorHAnsi"/>
          <w:bCs/>
        </w:rPr>
      </w:pPr>
      <w:r>
        <w:rPr>
          <w:rFonts w:asciiTheme="minorHAnsi" w:hAnsiTheme="minorHAnsi" w:cstheme="minorHAnsi"/>
          <w:bCs/>
          <w:color w:val="FF0000"/>
        </w:rPr>
        <w:tab/>
      </w:r>
      <w:r>
        <w:rPr>
          <w:rFonts w:asciiTheme="minorHAnsi" w:hAnsiTheme="minorHAnsi" w:cstheme="minorHAnsi"/>
          <w:bCs/>
        </w:rPr>
        <w:t>G</w:t>
      </w:r>
      <w:r w:rsidRPr="006C533B">
        <w:rPr>
          <w:rFonts w:asciiTheme="minorHAnsi" w:hAnsiTheme="minorHAnsi" w:cstheme="minorHAnsi"/>
          <w:bCs/>
        </w:rPr>
        <w:t>rass cutting risk assessment.</w:t>
      </w:r>
      <w:r>
        <w:rPr>
          <w:rFonts w:asciiTheme="minorHAnsi" w:hAnsiTheme="minorHAnsi" w:cstheme="minorHAnsi"/>
          <w:bCs/>
        </w:rPr>
        <w:t xml:space="preserve">  Roger </w:t>
      </w:r>
      <w:proofErr w:type="spellStart"/>
      <w:r>
        <w:rPr>
          <w:rFonts w:asciiTheme="minorHAnsi" w:hAnsiTheme="minorHAnsi" w:cstheme="minorHAnsi"/>
          <w:bCs/>
        </w:rPr>
        <w:t>Squance</w:t>
      </w:r>
      <w:proofErr w:type="spellEnd"/>
      <w:r>
        <w:rPr>
          <w:rFonts w:asciiTheme="minorHAnsi" w:hAnsiTheme="minorHAnsi" w:cstheme="minorHAnsi"/>
          <w:bCs/>
        </w:rPr>
        <w:t xml:space="preserve"> will make some changes and send out to all </w:t>
      </w:r>
      <w:proofErr w:type="spellStart"/>
      <w:r>
        <w:rPr>
          <w:rFonts w:asciiTheme="minorHAnsi" w:hAnsiTheme="minorHAnsi" w:cstheme="minorHAnsi"/>
          <w:bCs/>
        </w:rPr>
        <w:t>Councillors</w:t>
      </w:r>
      <w:proofErr w:type="spellEnd"/>
    </w:p>
    <w:p w14:paraId="07B40334" w14:textId="68AF3EF9" w:rsidR="00B83BDD" w:rsidRDefault="00B83BDD" w:rsidP="00B83BDD">
      <w:pPr>
        <w:rPr>
          <w:rFonts w:asciiTheme="minorHAnsi" w:hAnsiTheme="minorHAnsi" w:cstheme="minorHAnsi"/>
          <w:bCs/>
          <w:color w:val="FF0000"/>
        </w:rPr>
      </w:pPr>
      <w:r>
        <w:rPr>
          <w:rFonts w:asciiTheme="minorHAnsi" w:hAnsiTheme="minorHAnsi" w:cstheme="minorHAnsi"/>
          <w:bCs/>
        </w:rPr>
        <w:tab/>
        <w:t>for agreement at the next meeting.</w:t>
      </w:r>
    </w:p>
    <w:p w14:paraId="46E862D3" w14:textId="542187CC" w:rsidR="00B83BDD" w:rsidRDefault="00B83BDD" w:rsidP="00B83BDD">
      <w:pPr>
        <w:rPr>
          <w:rFonts w:asciiTheme="minorHAnsi" w:hAnsiTheme="minorHAnsi" w:cstheme="minorHAnsi"/>
          <w:bCs/>
        </w:rPr>
      </w:pPr>
      <w:r>
        <w:rPr>
          <w:rFonts w:asciiTheme="minorHAnsi" w:hAnsiTheme="minorHAnsi" w:cstheme="minorHAnsi"/>
          <w:bCs/>
          <w:color w:val="FF0000"/>
        </w:rPr>
        <w:tab/>
      </w:r>
      <w:r>
        <w:rPr>
          <w:rFonts w:asciiTheme="minorHAnsi" w:hAnsiTheme="minorHAnsi" w:cstheme="minorHAnsi"/>
          <w:bCs/>
        </w:rPr>
        <w:t xml:space="preserve">It was resolved to adopt the </w:t>
      </w:r>
      <w:r w:rsidRPr="006C533B">
        <w:rPr>
          <w:rFonts w:asciiTheme="minorHAnsi" w:hAnsiTheme="minorHAnsi" w:cstheme="minorHAnsi"/>
          <w:bCs/>
        </w:rPr>
        <w:t>Financial regulations</w:t>
      </w:r>
      <w:r>
        <w:rPr>
          <w:rFonts w:asciiTheme="minorHAnsi" w:hAnsiTheme="minorHAnsi" w:cstheme="minorHAnsi"/>
          <w:bCs/>
        </w:rPr>
        <w:t xml:space="preserve">.  Proposed by Roger </w:t>
      </w:r>
      <w:proofErr w:type="spellStart"/>
      <w:r>
        <w:rPr>
          <w:rFonts w:asciiTheme="minorHAnsi" w:hAnsiTheme="minorHAnsi" w:cstheme="minorHAnsi"/>
          <w:bCs/>
        </w:rPr>
        <w:t>Squance</w:t>
      </w:r>
      <w:proofErr w:type="spellEnd"/>
      <w:r>
        <w:rPr>
          <w:rFonts w:asciiTheme="minorHAnsi" w:hAnsiTheme="minorHAnsi" w:cstheme="minorHAnsi"/>
          <w:bCs/>
        </w:rPr>
        <w:t xml:space="preserve"> and seconded by</w:t>
      </w:r>
      <w:r w:rsidR="00676ED9">
        <w:rPr>
          <w:rFonts w:asciiTheme="minorHAnsi" w:hAnsiTheme="minorHAnsi" w:cstheme="minorHAnsi"/>
          <w:bCs/>
        </w:rPr>
        <w:t xml:space="preserve"> Liz</w:t>
      </w:r>
    </w:p>
    <w:p w14:paraId="761BBFD3" w14:textId="7A63A618" w:rsidR="00676ED9" w:rsidRDefault="00676ED9" w:rsidP="00B83BDD">
      <w:pPr>
        <w:rPr>
          <w:rFonts w:asciiTheme="minorHAnsi" w:hAnsiTheme="minorHAnsi" w:cstheme="minorHAnsi"/>
          <w:bCs/>
          <w:color w:val="FF0000"/>
        </w:rPr>
      </w:pPr>
      <w:r>
        <w:rPr>
          <w:rFonts w:asciiTheme="minorHAnsi" w:hAnsiTheme="minorHAnsi" w:cstheme="minorHAnsi"/>
          <w:bCs/>
        </w:rPr>
        <w:tab/>
        <w:t>Makin and unanimously agreed.</w:t>
      </w:r>
    </w:p>
    <w:p w14:paraId="5C241064" w14:textId="7C10AAF3" w:rsidR="00B83BDD" w:rsidRDefault="00B83BDD" w:rsidP="00B83BDD">
      <w:pPr>
        <w:rPr>
          <w:rFonts w:asciiTheme="minorHAnsi" w:hAnsiTheme="minorHAnsi" w:cstheme="minorHAnsi"/>
          <w:bCs/>
        </w:rPr>
      </w:pPr>
      <w:r>
        <w:rPr>
          <w:rFonts w:asciiTheme="minorHAnsi" w:hAnsiTheme="minorHAnsi" w:cstheme="minorHAnsi"/>
          <w:bCs/>
          <w:color w:val="FF0000"/>
        </w:rPr>
        <w:tab/>
      </w:r>
      <w:r w:rsidR="00676ED9">
        <w:rPr>
          <w:rFonts w:asciiTheme="minorHAnsi" w:hAnsiTheme="minorHAnsi" w:cstheme="minorHAnsi"/>
          <w:bCs/>
        </w:rPr>
        <w:t>It was resolved to adopt the</w:t>
      </w:r>
      <w:r w:rsidRPr="006C533B">
        <w:rPr>
          <w:rFonts w:asciiTheme="minorHAnsi" w:hAnsiTheme="minorHAnsi" w:cstheme="minorHAnsi"/>
          <w:bCs/>
        </w:rPr>
        <w:t xml:space="preserve"> General Risk Assessment</w:t>
      </w:r>
      <w:r w:rsidR="00676ED9">
        <w:rPr>
          <w:rFonts w:asciiTheme="minorHAnsi" w:hAnsiTheme="minorHAnsi" w:cstheme="minorHAnsi"/>
          <w:bCs/>
        </w:rPr>
        <w:t xml:space="preserve">s.  Proposed by Francis </w:t>
      </w:r>
      <w:proofErr w:type="spellStart"/>
      <w:r w:rsidR="00676ED9">
        <w:rPr>
          <w:rFonts w:asciiTheme="minorHAnsi" w:hAnsiTheme="minorHAnsi" w:cstheme="minorHAnsi"/>
          <w:bCs/>
        </w:rPr>
        <w:t>Brackley</w:t>
      </w:r>
      <w:proofErr w:type="spellEnd"/>
      <w:r w:rsidR="00676ED9">
        <w:rPr>
          <w:rFonts w:asciiTheme="minorHAnsi" w:hAnsiTheme="minorHAnsi" w:cstheme="minorHAnsi"/>
          <w:bCs/>
        </w:rPr>
        <w:t xml:space="preserve">, seconded by Will </w:t>
      </w:r>
    </w:p>
    <w:p w14:paraId="5DAE44B5" w14:textId="042AAB57" w:rsidR="00676ED9" w:rsidRDefault="00676ED9" w:rsidP="00B83BDD">
      <w:pPr>
        <w:rPr>
          <w:rFonts w:asciiTheme="minorHAnsi" w:hAnsiTheme="minorHAnsi" w:cstheme="minorHAnsi"/>
          <w:bCs/>
        </w:rPr>
      </w:pPr>
      <w:r>
        <w:rPr>
          <w:rFonts w:asciiTheme="minorHAnsi" w:hAnsiTheme="minorHAnsi" w:cstheme="minorHAnsi"/>
          <w:bCs/>
        </w:rPr>
        <w:tab/>
        <w:t>Stebbing and unanimously agreed.</w:t>
      </w:r>
    </w:p>
    <w:p w14:paraId="6E95C110" w14:textId="7ED88D8D" w:rsidR="00B83BDD" w:rsidRDefault="00B83BDD" w:rsidP="00B83BDD">
      <w:pPr>
        <w:rPr>
          <w:rFonts w:asciiTheme="minorHAnsi" w:hAnsiTheme="minorHAnsi" w:cstheme="minorHAnsi"/>
          <w:bCs/>
        </w:rPr>
      </w:pPr>
      <w:r>
        <w:rPr>
          <w:rFonts w:asciiTheme="minorHAnsi" w:hAnsiTheme="minorHAnsi" w:cstheme="minorHAnsi"/>
          <w:bCs/>
        </w:rPr>
        <w:tab/>
      </w:r>
      <w:r w:rsidR="00676ED9">
        <w:rPr>
          <w:rFonts w:asciiTheme="minorHAnsi" w:hAnsiTheme="minorHAnsi" w:cstheme="minorHAnsi"/>
          <w:bCs/>
        </w:rPr>
        <w:t xml:space="preserve">There were no questions regarding the </w:t>
      </w:r>
      <w:r>
        <w:rPr>
          <w:rFonts w:asciiTheme="minorHAnsi" w:hAnsiTheme="minorHAnsi" w:cstheme="minorHAnsi"/>
          <w:bCs/>
        </w:rPr>
        <w:t xml:space="preserve">Financial </w:t>
      </w:r>
      <w:r w:rsidR="000C73D1">
        <w:rPr>
          <w:rFonts w:asciiTheme="minorHAnsi" w:hAnsiTheme="minorHAnsi" w:cstheme="minorHAnsi"/>
          <w:bCs/>
        </w:rPr>
        <w:t>Statement</w:t>
      </w:r>
      <w:r w:rsidR="008C0D7D">
        <w:rPr>
          <w:rFonts w:asciiTheme="minorHAnsi" w:hAnsiTheme="minorHAnsi" w:cstheme="minorHAnsi"/>
          <w:bCs/>
        </w:rPr>
        <w:t xml:space="preserve"> </w:t>
      </w:r>
      <w:r>
        <w:rPr>
          <w:rFonts w:asciiTheme="minorHAnsi" w:hAnsiTheme="minorHAnsi" w:cstheme="minorHAnsi"/>
          <w:bCs/>
        </w:rPr>
        <w:t xml:space="preserve">previously circulated to all </w:t>
      </w:r>
      <w:proofErr w:type="spellStart"/>
      <w:r>
        <w:rPr>
          <w:rFonts w:asciiTheme="minorHAnsi" w:hAnsiTheme="minorHAnsi" w:cstheme="minorHAnsi"/>
          <w:bCs/>
        </w:rPr>
        <w:t>Councillors</w:t>
      </w:r>
      <w:proofErr w:type="spellEnd"/>
      <w:r>
        <w:rPr>
          <w:rFonts w:asciiTheme="minorHAnsi" w:hAnsiTheme="minorHAnsi" w:cstheme="minorHAnsi"/>
          <w:bCs/>
        </w:rPr>
        <w:t>.</w:t>
      </w:r>
    </w:p>
    <w:p w14:paraId="54C38B77" w14:textId="77777777" w:rsidR="00450556" w:rsidRPr="00450556" w:rsidRDefault="00450556" w:rsidP="007A5AF2">
      <w:pPr>
        <w:pStyle w:val="BodyText"/>
        <w:spacing w:before="49"/>
        <w:ind w:left="0"/>
        <w:rPr>
          <w:bCs/>
          <w:spacing w:val="-2"/>
          <w:sz w:val="22"/>
          <w:szCs w:val="22"/>
        </w:rPr>
      </w:pPr>
    </w:p>
    <w:p w14:paraId="441EF74F" w14:textId="20C48FEA" w:rsidR="00450556" w:rsidRPr="006541DA" w:rsidRDefault="00C5041D" w:rsidP="00450556">
      <w:pPr>
        <w:ind w:firstLine="644"/>
        <w:rPr>
          <w:rFonts w:asciiTheme="minorHAnsi" w:hAnsiTheme="minorHAnsi" w:cstheme="minorHAnsi"/>
          <w:b/>
        </w:rPr>
      </w:pPr>
      <w:r w:rsidRPr="00C5041D">
        <w:rPr>
          <w:rFonts w:asciiTheme="minorHAnsi" w:hAnsiTheme="minorHAnsi" w:cstheme="minorHAnsi"/>
          <w:bCs/>
        </w:rPr>
        <w:t xml:space="preserve">   </w:t>
      </w:r>
      <w:r w:rsidR="00676ED9" w:rsidRPr="006C533B">
        <w:rPr>
          <w:rFonts w:asciiTheme="minorHAnsi" w:hAnsiTheme="minorHAnsi" w:cstheme="minorHAnsi"/>
          <w:b/>
        </w:rPr>
        <w:t>Bank Balance Opening</w:t>
      </w:r>
      <w:r w:rsidR="00676ED9" w:rsidRPr="006C533B">
        <w:rPr>
          <w:rFonts w:asciiTheme="minorHAnsi" w:hAnsiTheme="minorHAnsi" w:cstheme="minorHAnsi"/>
          <w:b/>
        </w:rPr>
        <w:tab/>
        <w:t>26/01/24</w:t>
      </w:r>
      <w:r w:rsidR="00676ED9" w:rsidRPr="006C533B">
        <w:rPr>
          <w:rFonts w:asciiTheme="minorHAnsi" w:hAnsiTheme="minorHAnsi" w:cstheme="minorHAnsi"/>
          <w:bCs/>
        </w:rPr>
        <w:tab/>
      </w:r>
      <w:r w:rsidR="00676ED9" w:rsidRPr="006C533B">
        <w:rPr>
          <w:rFonts w:asciiTheme="minorHAnsi" w:hAnsiTheme="minorHAnsi" w:cstheme="minorHAnsi"/>
          <w:b/>
        </w:rPr>
        <w:t xml:space="preserve">Unity Trust £44.734.65     </w:t>
      </w:r>
      <w:r w:rsidR="002B1FBF" w:rsidRPr="006E47B9">
        <w:rPr>
          <w:rFonts w:asciiTheme="minorHAnsi" w:hAnsiTheme="minorHAnsi" w:cstheme="minorHAnsi"/>
          <w:b/>
          <w:color w:val="FF0000"/>
        </w:rPr>
        <w:t xml:space="preserve">  </w:t>
      </w:r>
      <w:r w:rsidR="00450556" w:rsidRPr="006541DA">
        <w:rPr>
          <w:rFonts w:asciiTheme="minorHAnsi" w:hAnsiTheme="minorHAnsi" w:cstheme="minorHAnsi"/>
          <w:b/>
        </w:rPr>
        <w:t xml:space="preserve">   </w:t>
      </w:r>
      <w:r w:rsidR="00450556" w:rsidRPr="006541DA">
        <w:rPr>
          <w:rFonts w:asciiTheme="minorHAnsi" w:hAnsiTheme="minorHAnsi" w:cstheme="minorHAnsi"/>
          <w:b/>
        </w:rPr>
        <w:tab/>
      </w:r>
    </w:p>
    <w:p w14:paraId="73026085" w14:textId="77777777" w:rsidR="00450556" w:rsidRPr="00251E50" w:rsidRDefault="00450556" w:rsidP="00450556">
      <w:pPr>
        <w:ind w:firstLine="720"/>
        <w:rPr>
          <w:rFonts w:asciiTheme="minorHAnsi" w:hAnsiTheme="minorHAnsi" w:cstheme="minorHAnsi"/>
          <w:bCs/>
          <w:color w:val="FF0000"/>
        </w:rPr>
      </w:pPr>
    </w:p>
    <w:p w14:paraId="3D3DD1D1" w14:textId="77777777" w:rsidR="00450556" w:rsidRPr="006541DA" w:rsidRDefault="00450556" w:rsidP="00450556">
      <w:pPr>
        <w:ind w:firstLine="720"/>
        <w:rPr>
          <w:rFonts w:asciiTheme="minorHAnsi" w:hAnsiTheme="minorHAnsi" w:cstheme="minorHAnsi"/>
          <w:b/>
        </w:rPr>
      </w:pPr>
      <w:r w:rsidRPr="006541DA">
        <w:rPr>
          <w:rFonts w:asciiTheme="minorHAnsi" w:hAnsiTheme="minorHAnsi" w:cstheme="minorHAnsi"/>
          <w:b/>
        </w:rPr>
        <w:t>Receipts</w:t>
      </w:r>
    </w:p>
    <w:p w14:paraId="44BD5F03" w14:textId="77777777" w:rsidR="00450556" w:rsidRPr="00752793" w:rsidRDefault="00450556" w:rsidP="00676ED9">
      <w:pPr>
        <w:rPr>
          <w:rFonts w:asciiTheme="minorHAnsi" w:hAnsiTheme="minorHAnsi" w:cstheme="minorHAnsi"/>
          <w:b/>
        </w:rPr>
      </w:pPr>
    </w:p>
    <w:p w14:paraId="2FF2C0B8" w14:textId="4C9CF9FE" w:rsidR="00450556" w:rsidRPr="00752793" w:rsidRDefault="00450556" w:rsidP="00676ED9">
      <w:pPr>
        <w:ind w:left="720"/>
        <w:rPr>
          <w:rFonts w:asciiTheme="minorHAnsi" w:hAnsiTheme="minorHAnsi" w:cstheme="minorHAnsi"/>
          <w:b/>
        </w:rPr>
      </w:pPr>
      <w:r w:rsidRPr="00752793">
        <w:rPr>
          <w:rFonts w:asciiTheme="minorHAnsi" w:hAnsiTheme="minorHAnsi" w:cstheme="minorHAnsi"/>
          <w:b/>
        </w:rPr>
        <w:t>Schedule of payments agreed.</w:t>
      </w:r>
      <w:r w:rsidR="00676ED9">
        <w:rPr>
          <w:rFonts w:asciiTheme="minorHAnsi" w:hAnsiTheme="minorHAnsi" w:cstheme="minorHAnsi"/>
          <w:b/>
        </w:rPr>
        <w:t xml:space="preserve"> (</w:t>
      </w:r>
      <w:r w:rsidR="00676ED9" w:rsidRPr="00676ED9">
        <w:rPr>
          <w:rFonts w:asciiTheme="minorHAnsi" w:hAnsiTheme="minorHAnsi" w:cstheme="minorHAnsi"/>
          <w:b/>
          <w:sz w:val="18"/>
          <w:szCs w:val="18"/>
        </w:rPr>
        <w:t xml:space="preserve">proposed by Emily Cameron, seconded by Francis </w:t>
      </w:r>
      <w:proofErr w:type="spellStart"/>
      <w:r w:rsidR="00676ED9" w:rsidRPr="00676ED9">
        <w:rPr>
          <w:rFonts w:asciiTheme="minorHAnsi" w:hAnsiTheme="minorHAnsi" w:cstheme="minorHAnsi"/>
          <w:b/>
          <w:sz w:val="18"/>
          <w:szCs w:val="18"/>
        </w:rPr>
        <w:t>Brackley</w:t>
      </w:r>
      <w:proofErr w:type="spellEnd"/>
      <w:r w:rsidR="00676ED9" w:rsidRPr="00676ED9">
        <w:rPr>
          <w:rFonts w:asciiTheme="minorHAnsi" w:hAnsiTheme="minorHAnsi" w:cstheme="minorHAnsi"/>
          <w:b/>
          <w:sz w:val="18"/>
          <w:szCs w:val="18"/>
        </w:rPr>
        <w:t xml:space="preserve"> and unan</w:t>
      </w:r>
      <w:r w:rsidR="00676ED9">
        <w:rPr>
          <w:rFonts w:asciiTheme="minorHAnsi" w:hAnsiTheme="minorHAnsi" w:cstheme="minorHAnsi"/>
          <w:b/>
          <w:sz w:val="18"/>
          <w:szCs w:val="18"/>
        </w:rPr>
        <w:t>imously agreed)</w:t>
      </w:r>
    </w:p>
    <w:p w14:paraId="1144AA13" w14:textId="77777777" w:rsidR="00676ED9" w:rsidRPr="006C533B" w:rsidRDefault="00676ED9" w:rsidP="00676ED9">
      <w:pPr>
        <w:ind w:firstLine="720"/>
        <w:rPr>
          <w:rFonts w:asciiTheme="minorHAnsi" w:hAnsiTheme="minorHAnsi" w:cstheme="minorHAnsi"/>
          <w:bCs/>
        </w:rPr>
      </w:pPr>
      <w:r w:rsidRPr="006C533B">
        <w:rPr>
          <w:rFonts w:asciiTheme="minorHAnsi" w:hAnsiTheme="minorHAnsi" w:cstheme="minorHAnsi"/>
          <w:bCs/>
        </w:rPr>
        <w:t>05/02/24 HMRC</w:t>
      </w:r>
      <w:r w:rsidRPr="006C533B">
        <w:rPr>
          <w:rFonts w:asciiTheme="minorHAnsi" w:hAnsiTheme="minorHAnsi" w:cstheme="minorHAnsi"/>
          <w:bCs/>
        </w:rPr>
        <w:tab/>
        <w:t xml:space="preserve"> </w:t>
      </w:r>
      <w:r w:rsidRPr="006C533B">
        <w:rPr>
          <w:rFonts w:asciiTheme="minorHAnsi" w:hAnsiTheme="minorHAnsi" w:cstheme="minorHAnsi"/>
          <w:bCs/>
        </w:rPr>
        <w:tab/>
        <w:t xml:space="preserve"> £ 80.00</w:t>
      </w:r>
    </w:p>
    <w:p w14:paraId="123D65AF" w14:textId="77777777" w:rsidR="00676ED9" w:rsidRPr="006C533B" w:rsidRDefault="00676ED9" w:rsidP="00676ED9">
      <w:pPr>
        <w:ind w:firstLine="720"/>
        <w:rPr>
          <w:rFonts w:asciiTheme="minorHAnsi" w:hAnsiTheme="minorHAnsi" w:cstheme="minorHAnsi"/>
          <w:bCs/>
        </w:rPr>
      </w:pPr>
      <w:r w:rsidRPr="006C533B">
        <w:rPr>
          <w:rFonts w:asciiTheme="minorHAnsi" w:hAnsiTheme="minorHAnsi" w:cstheme="minorHAnsi"/>
          <w:bCs/>
        </w:rPr>
        <w:t xml:space="preserve">05/02/24 Miss A G </w:t>
      </w:r>
      <w:proofErr w:type="spellStart"/>
      <w:r w:rsidRPr="006C533B">
        <w:rPr>
          <w:rFonts w:asciiTheme="minorHAnsi" w:hAnsiTheme="minorHAnsi" w:cstheme="minorHAnsi"/>
          <w:bCs/>
        </w:rPr>
        <w:t>Squance</w:t>
      </w:r>
      <w:proofErr w:type="spellEnd"/>
      <w:r w:rsidRPr="006C533B">
        <w:rPr>
          <w:rFonts w:asciiTheme="minorHAnsi" w:hAnsiTheme="minorHAnsi" w:cstheme="minorHAnsi"/>
          <w:bCs/>
        </w:rPr>
        <w:tab/>
        <w:t xml:space="preserve"> £  72.00- Well garden</w:t>
      </w:r>
    </w:p>
    <w:p w14:paraId="5872A8B0" w14:textId="77777777" w:rsidR="00676ED9" w:rsidRPr="006C533B" w:rsidRDefault="00676ED9" w:rsidP="00676ED9">
      <w:pPr>
        <w:ind w:firstLine="720"/>
        <w:rPr>
          <w:rFonts w:asciiTheme="minorHAnsi" w:hAnsiTheme="minorHAnsi" w:cstheme="minorHAnsi"/>
          <w:bCs/>
        </w:rPr>
      </w:pPr>
      <w:r w:rsidRPr="006C533B">
        <w:rPr>
          <w:rFonts w:asciiTheme="minorHAnsi" w:hAnsiTheme="minorHAnsi" w:cstheme="minorHAnsi"/>
          <w:bCs/>
        </w:rPr>
        <w:t>14/02/24 O&amp;J Electrical</w:t>
      </w:r>
      <w:r w:rsidRPr="006C533B">
        <w:rPr>
          <w:rFonts w:asciiTheme="minorHAnsi" w:hAnsiTheme="minorHAnsi" w:cstheme="minorHAnsi"/>
          <w:bCs/>
        </w:rPr>
        <w:tab/>
      </w:r>
      <w:r w:rsidRPr="006C533B">
        <w:rPr>
          <w:rFonts w:asciiTheme="minorHAnsi" w:hAnsiTheme="minorHAnsi" w:cstheme="minorHAnsi"/>
          <w:bCs/>
        </w:rPr>
        <w:tab/>
        <w:t xml:space="preserve"> £114.00 Defibrillator</w:t>
      </w:r>
    </w:p>
    <w:p w14:paraId="41BE5808" w14:textId="77777777" w:rsidR="00676ED9" w:rsidRPr="006C533B" w:rsidRDefault="00676ED9" w:rsidP="00676ED9">
      <w:pPr>
        <w:ind w:firstLine="720"/>
        <w:rPr>
          <w:rFonts w:asciiTheme="minorHAnsi" w:hAnsiTheme="minorHAnsi" w:cstheme="minorHAnsi"/>
          <w:bCs/>
        </w:rPr>
      </w:pPr>
      <w:r w:rsidRPr="006C533B">
        <w:rPr>
          <w:rFonts w:asciiTheme="minorHAnsi" w:hAnsiTheme="minorHAnsi" w:cstheme="minorHAnsi"/>
          <w:bCs/>
        </w:rPr>
        <w:t>14/02/24 First Rescue Training</w:t>
      </w:r>
      <w:r w:rsidRPr="006C533B">
        <w:rPr>
          <w:rFonts w:asciiTheme="minorHAnsi" w:hAnsiTheme="minorHAnsi" w:cstheme="minorHAnsi"/>
          <w:bCs/>
        </w:rPr>
        <w:tab/>
        <w:t xml:space="preserve"> £273.60 Defibrillator pads (emergency purchase)</w:t>
      </w:r>
    </w:p>
    <w:p w14:paraId="3E43FA8E" w14:textId="77777777" w:rsidR="00676ED9" w:rsidRPr="006C533B" w:rsidRDefault="00676ED9" w:rsidP="00676ED9">
      <w:pPr>
        <w:ind w:firstLine="720"/>
        <w:rPr>
          <w:rFonts w:asciiTheme="minorHAnsi" w:hAnsiTheme="minorHAnsi" w:cstheme="minorHAnsi"/>
          <w:bCs/>
        </w:rPr>
      </w:pPr>
      <w:r w:rsidRPr="006C533B">
        <w:rPr>
          <w:rFonts w:asciiTheme="minorHAnsi" w:hAnsiTheme="minorHAnsi" w:cstheme="minorHAnsi"/>
          <w:bCs/>
        </w:rPr>
        <w:t>26/02/24 HMRC</w:t>
      </w:r>
      <w:r w:rsidRPr="006C533B">
        <w:rPr>
          <w:rFonts w:asciiTheme="minorHAnsi" w:hAnsiTheme="minorHAnsi" w:cstheme="minorHAnsi"/>
          <w:bCs/>
        </w:rPr>
        <w:tab/>
      </w:r>
      <w:r w:rsidRPr="006C533B">
        <w:rPr>
          <w:rFonts w:asciiTheme="minorHAnsi" w:hAnsiTheme="minorHAnsi" w:cstheme="minorHAnsi"/>
          <w:bCs/>
        </w:rPr>
        <w:tab/>
        <w:t xml:space="preserve"> £ 80.00</w:t>
      </w:r>
    </w:p>
    <w:p w14:paraId="50EFF6A5" w14:textId="77777777" w:rsidR="00676ED9" w:rsidRPr="006C533B" w:rsidRDefault="00676ED9" w:rsidP="00676ED9">
      <w:pPr>
        <w:ind w:firstLine="720"/>
        <w:rPr>
          <w:rFonts w:asciiTheme="minorHAnsi" w:hAnsiTheme="minorHAnsi" w:cstheme="minorHAnsi"/>
          <w:bCs/>
        </w:rPr>
      </w:pPr>
      <w:r w:rsidRPr="006C533B">
        <w:rPr>
          <w:rFonts w:asciiTheme="minorHAnsi" w:hAnsiTheme="minorHAnsi" w:cstheme="minorHAnsi"/>
          <w:bCs/>
        </w:rPr>
        <w:t>26/02/24 Janey Berry</w:t>
      </w:r>
      <w:r w:rsidRPr="006C533B">
        <w:rPr>
          <w:rFonts w:asciiTheme="minorHAnsi" w:hAnsiTheme="minorHAnsi" w:cstheme="minorHAnsi"/>
          <w:bCs/>
        </w:rPr>
        <w:tab/>
      </w:r>
      <w:r w:rsidRPr="006C533B">
        <w:rPr>
          <w:rFonts w:asciiTheme="minorHAnsi" w:hAnsiTheme="minorHAnsi" w:cstheme="minorHAnsi"/>
          <w:bCs/>
        </w:rPr>
        <w:tab/>
        <w:t xml:space="preserve"> £320.50 Salary </w:t>
      </w:r>
    </w:p>
    <w:p w14:paraId="20D608B6" w14:textId="77777777" w:rsidR="00676ED9" w:rsidRPr="006C533B" w:rsidRDefault="00676ED9" w:rsidP="00676ED9">
      <w:pPr>
        <w:ind w:firstLine="720"/>
        <w:rPr>
          <w:rFonts w:asciiTheme="minorHAnsi" w:hAnsiTheme="minorHAnsi" w:cstheme="minorHAnsi"/>
          <w:bCs/>
        </w:rPr>
      </w:pPr>
      <w:r w:rsidRPr="006C533B">
        <w:rPr>
          <w:rFonts w:asciiTheme="minorHAnsi" w:hAnsiTheme="minorHAnsi" w:cstheme="minorHAnsi"/>
          <w:bCs/>
        </w:rPr>
        <w:t>29/02/24 Pet</w:t>
      </w:r>
      <w:r>
        <w:rPr>
          <w:rFonts w:asciiTheme="minorHAnsi" w:hAnsiTheme="minorHAnsi" w:cstheme="minorHAnsi"/>
          <w:bCs/>
        </w:rPr>
        <w:t xml:space="preserve"> </w:t>
      </w:r>
      <w:r w:rsidRPr="006C533B">
        <w:rPr>
          <w:rFonts w:asciiTheme="minorHAnsi" w:hAnsiTheme="minorHAnsi" w:cstheme="minorHAnsi"/>
          <w:bCs/>
        </w:rPr>
        <w:t>waste Solutions</w:t>
      </w:r>
      <w:r w:rsidRPr="006C533B">
        <w:rPr>
          <w:rFonts w:asciiTheme="minorHAnsi" w:hAnsiTheme="minorHAnsi" w:cstheme="minorHAnsi"/>
          <w:bCs/>
        </w:rPr>
        <w:tab/>
        <w:t xml:space="preserve"> £  60.00-Bin emptying</w:t>
      </w:r>
    </w:p>
    <w:p w14:paraId="0AD2C094" w14:textId="77777777" w:rsidR="00450556" w:rsidRPr="00251E50" w:rsidRDefault="00450556" w:rsidP="00450556">
      <w:pPr>
        <w:ind w:firstLine="720"/>
        <w:rPr>
          <w:rFonts w:asciiTheme="minorHAnsi" w:hAnsiTheme="minorHAnsi" w:cstheme="minorHAnsi"/>
          <w:bCs/>
          <w:color w:val="FF0000"/>
        </w:rPr>
      </w:pPr>
    </w:p>
    <w:p w14:paraId="279EE597" w14:textId="72DEFFA3" w:rsidR="00676ED9" w:rsidRPr="006C533B" w:rsidRDefault="00676ED9" w:rsidP="00676ED9">
      <w:pPr>
        <w:ind w:firstLine="720"/>
        <w:rPr>
          <w:rFonts w:asciiTheme="minorHAnsi" w:hAnsiTheme="minorHAnsi" w:cstheme="minorHAnsi"/>
          <w:b/>
        </w:rPr>
      </w:pPr>
      <w:r w:rsidRPr="006C533B">
        <w:rPr>
          <w:rFonts w:asciiTheme="minorHAnsi" w:hAnsiTheme="minorHAnsi" w:cstheme="minorHAnsi"/>
          <w:b/>
        </w:rPr>
        <w:t>Closing Balance</w:t>
      </w:r>
      <w:r w:rsidRPr="006C533B">
        <w:rPr>
          <w:rFonts w:asciiTheme="minorHAnsi" w:hAnsiTheme="minorHAnsi" w:cstheme="minorHAnsi"/>
          <w:b/>
        </w:rPr>
        <w:tab/>
        <w:t xml:space="preserve"> 2</w:t>
      </w:r>
      <w:r w:rsidR="008C0D7D">
        <w:rPr>
          <w:rFonts w:asciiTheme="minorHAnsi" w:hAnsiTheme="minorHAnsi" w:cstheme="minorHAnsi"/>
          <w:b/>
        </w:rPr>
        <w:t>9</w:t>
      </w:r>
      <w:r w:rsidRPr="006C533B">
        <w:rPr>
          <w:rFonts w:asciiTheme="minorHAnsi" w:hAnsiTheme="minorHAnsi" w:cstheme="minorHAnsi"/>
          <w:b/>
        </w:rPr>
        <w:t>/0</w:t>
      </w:r>
      <w:r w:rsidR="008C0D7D">
        <w:rPr>
          <w:rFonts w:asciiTheme="minorHAnsi" w:hAnsiTheme="minorHAnsi" w:cstheme="minorHAnsi"/>
          <w:b/>
        </w:rPr>
        <w:t>2</w:t>
      </w:r>
      <w:r w:rsidRPr="006C533B">
        <w:rPr>
          <w:rFonts w:asciiTheme="minorHAnsi" w:hAnsiTheme="minorHAnsi" w:cstheme="minorHAnsi"/>
          <w:b/>
        </w:rPr>
        <w:t>/24</w:t>
      </w:r>
      <w:r w:rsidRPr="006C533B">
        <w:rPr>
          <w:rFonts w:asciiTheme="minorHAnsi" w:hAnsiTheme="minorHAnsi" w:cstheme="minorHAnsi"/>
          <w:b/>
        </w:rPr>
        <w:tab/>
        <w:t xml:space="preserve">Unity Trust £43,734.55 </w:t>
      </w:r>
    </w:p>
    <w:p w14:paraId="15DA9EBC" w14:textId="77777777" w:rsidR="00676ED9" w:rsidRPr="00203E93" w:rsidRDefault="00676ED9" w:rsidP="00676ED9">
      <w:pPr>
        <w:rPr>
          <w:rFonts w:asciiTheme="minorHAnsi" w:hAnsiTheme="minorHAnsi" w:cstheme="minorHAnsi"/>
          <w:bCs/>
          <w:color w:val="FF0000"/>
        </w:rPr>
      </w:pPr>
    </w:p>
    <w:p w14:paraId="362EC169" w14:textId="185C0F5E" w:rsidR="00033392" w:rsidRPr="00752793" w:rsidRDefault="00676ED9" w:rsidP="00033392">
      <w:pPr>
        <w:ind w:left="720"/>
        <w:rPr>
          <w:rFonts w:asciiTheme="minorHAnsi" w:hAnsiTheme="minorHAnsi" w:cstheme="minorHAnsi"/>
          <w:b/>
        </w:rPr>
      </w:pPr>
      <w:r w:rsidRPr="006C533B">
        <w:rPr>
          <w:rFonts w:asciiTheme="minorHAnsi" w:hAnsiTheme="minorHAnsi" w:cstheme="minorHAnsi"/>
          <w:b/>
        </w:rPr>
        <w:t>Upcoming payments for approv</w:t>
      </w:r>
      <w:r w:rsidR="00033392">
        <w:rPr>
          <w:rFonts w:asciiTheme="minorHAnsi" w:hAnsiTheme="minorHAnsi" w:cstheme="minorHAnsi"/>
          <w:b/>
        </w:rPr>
        <w:t>ed (</w:t>
      </w:r>
      <w:r w:rsidR="00033392" w:rsidRPr="00676ED9">
        <w:rPr>
          <w:rFonts w:asciiTheme="minorHAnsi" w:hAnsiTheme="minorHAnsi" w:cstheme="minorHAnsi"/>
          <w:b/>
          <w:sz w:val="18"/>
          <w:szCs w:val="18"/>
        </w:rPr>
        <w:t xml:space="preserve">proposed by Emily Cameron, seconded by Francis </w:t>
      </w:r>
      <w:proofErr w:type="spellStart"/>
      <w:r w:rsidR="00033392" w:rsidRPr="00676ED9">
        <w:rPr>
          <w:rFonts w:asciiTheme="minorHAnsi" w:hAnsiTheme="minorHAnsi" w:cstheme="minorHAnsi"/>
          <w:b/>
          <w:sz w:val="18"/>
          <w:szCs w:val="18"/>
        </w:rPr>
        <w:t>Brackley</w:t>
      </w:r>
      <w:proofErr w:type="spellEnd"/>
      <w:r w:rsidR="00033392" w:rsidRPr="00676ED9">
        <w:rPr>
          <w:rFonts w:asciiTheme="minorHAnsi" w:hAnsiTheme="minorHAnsi" w:cstheme="minorHAnsi"/>
          <w:b/>
          <w:sz w:val="18"/>
          <w:szCs w:val="18"/>
        </w:rPr>
        <w:t xml:space="preserve"> and unan</w:t>
      </w:r>
      <w:r w:rsidR="00033392">
        <w:rPr>
          <w:rFonts w:asciiTheme="minorHAnsi" w:hAnsiTheme="minorHAnsi" w:cstheme="minorHAnsi"/>
          <w:b/>
          <w:sz w:val="18"/>
          <w:szCs w:val="18"/>
        </w:rPr>
        <w:t>imously agreed)</w:t>
      </w:r>
    </w:p>
    <w:p w14:paraId="7D80368B" w14:textId="77777777" w:rsidR="00676ED9" w:rsidRPr="006C533B" w:rsidRDefault="00676ED9" w:rsidP="00CC65F0">
      <w:pPr>
        <w:ind w:firstLine="720"/>
        <w:rPr>
          <w:rFonts w:asciiTheme="minorHAnsi" w:hAnsiTheme="minorHAnsi" w:cstheme="minorHAnsi"/>
          <w:bCs/>
        </w:rPr>
      </w:pPr>
      <w:r w:rsidRPr="006C533B">
        <w:rPr>
          <w:rFonts w:asciiTheme="minorHAnsi" w:hAnsiTheme="minorHAnsi" w:cstheme="minorHAnsi"/>
          <w:bCs/>
        </w:rPr>
        <w:t xml:space="preserve">£400.50 - Clerk’s salary for March </w:t>
      </w:r>
    </w:p>
    <w:p w14:paraId="3AB97300" w14:textId="2EAD78CC" w:rsidR="00676ED9" w:rsidRPr="006C533B" w:rsidRDefault="00676ED9" w:rsidP="00676ED9">
      <w:pPr>
        <w:ind w:firstLine="720"/>
        <w:rPr>
          <w:rFonts w:asciiTheme="minorHAnsi" w:hAnsiTheme="minorHAnsi" w:cstheme="minorHAnsi"/>
          <w:bCs/>
        </w:rPr>
      </w:pPr>
      <w:r w:rsidRPr="006C533B">
        <w:rPr>
          <w:rFonts w:asciiTheme="minorHAnsi" w:hAnsiTheme="minorHAnsi" w:cstheme="minorHAnsi"/>
          <w:bCs/>
        </w:rPr>
        <w:t xml:space="preserve">£72.00 - Well Garden </w:t>
      </w:r>
      <w:r w:rsidR="00CC65F0">
        <w:rPr>
          <w:rFonts w:asciiTheme="minorHAnsi" w:hAnsiTheme="minorHAnsi" w:cstheme="minorHAnsi"/>
          <w:bCs/>
        </w:rPr>
        <w:t>March</w:t>
      </w:r>
      <w:r w:rsidRPr="006C533B">
        <w:rPr>
          <w:rFonts w:asciiTheme="minorHAnsi" w:hAnsiTheme="minorHAnsi" w:cstheme="minorHAnsi"/>
          <w:bCs/>
        </w:rPr>
        <w:t xml:space="preserve"> </w:t>
      </w:r>
    </w:p>
    <w:p w14:paraId="777D8E41" w14:textId="77777777" w:rsidR="00676ED9" w:rsidRPr="006C533B" w:rsidRDefault="00676ED9" w:rsidP="00676ED9">
      <w:pPr>
        <w:ind w:firstLine="720"/>
        <w:rPr>
          <w:rFonts w:asciiTheme="minorHAnsi" w:hAnsiTheme="minorHAnsi" w:cstheme="minorHAnsi"/>
          <w:bCs/>
        </w:rPr>
      </w:pPr>
      <w:r w:rsidRPr="006C533B">
        <w:rPr>
          <w:rFonts w:asciiTheme="minorHAnsi" w:hAnsiTheme="minorHAnsi" w:cstheme="minorHAnsi"/>
          <w:bCs/>
        </w:rPr>
        <w:t xml:space="preserve">Petrol can/fuel/key cutting Roger </w:t>
      </w:r>
      <w:proofErr w:type="spellStart"/>
      <w:r w:rsidRPr="006C533B">
        <w:rPr>
          <w:rFonts w:asciiTheme="minorHAnsi" w:hAnsiTheme="minorHAnsi" w:cstheme="minorHAnsi"/>
          <w:bCs/>
        </w:rPr>
        <w:t>Squance</w:t>
      </w:r>
      <w:proofErr w:type="spellEnd"/>
      <w:r>
        <w:rPr>
          <w:rFonts w:asciiTheme="minorHAnsi" w:hAnsiTheme="minorHAnsi" w:cstheme="minorHAnsi"/>
          <w:bCs/>
        </w:rPr>
        <w:t>.</w:t>
      </w:r>
    </w:p>
    <w:p w14:paraId="444A4BC2" w14:textId="77777777" w:rsidR="002B1FBF" w:rsidRPr="00A646A8" w:rsidRDefault="002B1FBF" w:rsidP="002B1FBF">
      <w:pPr>
        <w:rPr>
          <w:rFonts w:asciiTheme="minorHAnsi" w:hAnsiTheme="minorHAnsi" w:cstheme="minorHAnsi"/>
          <w:bCs/>
          <w:color w:val="C00000"/>
        </w:rPr>
      </w:pPr>
    </w:p>
    <w:p w14:paraId="2412749B" w14:textId="744FE7DA" w:rsidR="00822805" w:rsidRDefault="00822805" w:rsidP="002147F2">
      <w:pPr>
        <w:ind w:firstLine="720"/>
        <w:rPr>
          <w:rFonts w:asciiTheme="minorHAnsi" w:hAnsiTheme="minorHAnsi" w:cstheme="minorHAnsi"/>
          <w:b/>
        </w:rPr>
      </w:pPr>
      <w:r w:rsidRPr="00822805">
        <w:rPr>
          <w:rFonts w:asciiTheme="minorHAnsi" w:hAnsiTheme="minorHAnsi" w:cstheme="minorHAnsi"/>
          <w:b/>
        </w:rPr>
        <w:t>Payments not approved</w:t>
      </w:r>
      <w:r>
        <w:rPr>
          <w:rFonts w:asciiTheme="minorHAnsi" w:hAnsiTheme="minorHAnsi" w:cstheme="minorHAnsi"/>
          <w:b/>
        </w:rPr>
        <w:t>.</w:t>
      </w:r>
    </w:p>
    <w:p w14:paraId="625F6DB4" w14:textId="3BD03862" w:rsidR="007C382E" w:rsidRDefault="007C382E" w:rsidP="002147F2">
      <w:pPr>
        <w:ind w:firstLine="720"/>
        <w:rPr>
          <w:rFonts w:asciiTheme="minorHAnsi" w:hAnsiTheme="minorHAnsi" w:cstheme="minorHAnsi"/>
          <w:b/>
        </w:rPr>
      </w:pPr>
      <w:r>
        <w:rPr>
          <w:rFonts w:asciiTheme="minorHAnsi" w:hAnsiTheme="minorHAnsi" w:cstheme="minorHAnsi"/>
          <w:b/>
        </w:rPr>
        <w:t>None</w:t>
      </w:r>
    </w:p>
    <w:p w14:paraId="3A041373" w14:textId="77777777" w:rsidR="00014191" w:rsidRPr="002147F2" w:rsidRDefault="00014191" w:rsidP="002147F2">
      <w:pPr>
        <w:ind w:firstLine="720"/>
        <w:rPr>
          <w:rFonts w:asciiTheme="minorHAnsi" w:hAnsiTheme="minorHAnsi" w:cstheme="minorHAnsi"/>
          <w:b/>
        </w:rPr>
      </w:pPr>
    </w:p>
    <w:p w14:paraId="5D66A906" w14:textId="77777777" w:rsidR="00C1209B" w:rsidRPr="005F2727" w:rsidRDefault="00C1209B" w:rsidP="00822805">
      <w:pPr>
        <w:rPr>
          <w:rFonts w:asciiTheme="minorHAnsi" w:hAnsiTheme="minorHAnsi" w:cstheme="minorHAnsi"/>
          <w:bCs/>
        </w:rPr>
      </w:pPr>
    </w:p>
    <w:p w14:paraId="715569EE" w14:textId="60105A28" w:rsidR="002B283C" w:rsidRPr="00EE36F8" w:rsidRDefault="002147F2" w:rsidP="00C1209B">
      <w:pPr>
        <w:pStyle w:val="Heading1"/>
        <w:ind w:left="0" w:firstLine="600"/>
        <w:rPr>
          <w:bCs w:val="0"/>
          <w:spacing w:val="-2"/>
          <w:sz w:val="22"/>
          <w:szCs w:val="22"/>
        </w:rPr>
      </w:pPr>
      <w:r>
        <w:rPr>
          <w:bCs w:val="0"/>
          <w:sz w:val="22"/>
          <w:szCs w:val="22"/>
        </w:rPr>
        <w:t>080</w:t>
      </w:r>
      <w:r w:rsidR="00676ED9">
        <w:rPr>
          <w:bCs w:val="0"/>
          <w:sz w:val="22"/>
          <w:szCs w:val="22"/>
        </w:rPr>
        <w:t>3</w:t>
      </w:r>
      <w:r w:rsidR="002B283C" w:rsidRPr="00846D3C">
        <w:rPr>
          <w:bCs w:val="0"/>
          <w:sz w:val="22"/>
          <w:szCs w:val="22"/>
        </w:rPr>
        <w:t>/2</w:t>
      </w:r>
      <w:r>
        <w:rPr>
          <w:bCs w:val="0"/>
          <w:sz w:val="22"/>
          <w:szCs w:val="22"/>
        </w:rPr>
        <w:t>4</w:t>
      </w:r>
      <w:r w:rsidR="002B283C" w:rsidRPr="007D3813">
        <w:rPr>
          <w:bCs w:val="0"/>
          <w:spacing w:val="77"/>
          <w:sz w:val="22"/>
          <w:szCs w:val="22"/>
        </w:rPr>
        <w:t xml:space="preserve"> </w:t>
      </w:r>
      <w:r w:rsidR="002B283C" w:rsidRPr="007D3813">
        <w:rPr>
          <w:bCs w:val="0"/>
          <w:sz w:val="22"/>
          <w:szCs w:val="22"/>
        </w:rPr>
        <w:t>Officer</w:t>
      </w:r>
      <w:r w:rsidR="002B283C" w:rsidRPr="007D3813">
        <w:rPr>
          <w:bCs w:val="0"/>
          <w:spacing w:val="-4"/>
          <w:sz w:val="22"/>
          <w:szCs w:val="22"/>
        </w:rPr>
        <w:t xml:space="preserve"> </w:t>
      </w:r>
      <w:r w:rsidR="002B283C" w:rsidRPr="007D3813">
        <w:rPr>
          <w:bCs w:val="0"/>
          <w:sz w:val="22"/>
          <w:szCs w:val="22"/>
        </w:rPr>
        <w:t>reports/</w:t>
      </w:r>
      <w:r w:rsidR="002B283C" w:rsidRPr="007D3813">
        <w:rPr>
          <w:bCs w:val="0"/>
          <w:spacing w:val="-5"/>
          <w:sz w:val="22"/>
          <w:szCs w:val="22"/>
        </w:rPr>
        <w:t xml:space="preserve"> </w:t>
      </w:r>
      <w:r w:rsidR="002B283C" w:rsidRPr="007D3813">
        <w:rPr>
          <w:bCs w:val="0"/>
          <w:sz w:val="22"/>
          <w:szCs w:val="22"/>
        </w:rPr>
        <w:t>Parish</w:t>
      </w:r>
      <w:r w:rsidR="002B283C" w:rsidRPr="007D3813">
        <w:rPr>
          <w:bCs w:val="0"/>
          <w:spacing w:val="-5"/>
          <w:sz w:val="22"/>
          <w:szCs w:val="22"/>
        </w:rPr>
        <w:t xml:space="preserve"> </w:t>
      </w:r>
      <w:r w:rsidR="002B283C" w:rsidRPr="007D3813">
        <w:rPr>
          <w:bCs w:val="0"/>
          <w:spacing w:val="-2"/>
          <w:sz w:val="22"/>
          <w:szCs w:val="22"/>
        </w:rPr>
        <w:t>matters</w:t>
      </w:r>
    </w:p>
    <w:p w14:paraId="11166C31" w14:textId="0309360E" w:rsidR="004D214F" w:rsidRPr="006539F3" w:rsidRDefault="00450556" w:rsidP="00CA7141">
      <w:pPr>
        <w:pStyle w:val="ListParagraph"/>
        <w:numPr>
          <w:ilvl w:val="0"/>
          <w:numId w:val="4"/>
        </w:numPr>
        <w:rPr>
          <w:rFonts w:asciiTheme="minorHAnsi" w:eastAsia="Times New Roman" w:hAnsiTheme="minorHAnsi" w:cstheme="minorBidi"/>
          <w:lang w:val="en-GB"/>
        </w:rPr>
      </w:pPr>
      <w:r>
        <w:rPr>
          <w:b/>
          <w:bCs/>
        </w:rPr>
        <w:t xml:space="preserve">Bins, </w:t>
      </w:r>
      <w:r w:rsidR="002B283C" w:rsidRPr="000A037A">
        <w:rPr>
          <w:b/>
          <w:bCs/>
        </w:rPr>
        <w:t>Roads, traffic &amp; footpaths to include working with the Parish Steward and traffic calming</w:t>
      </w:r>
      <w:r w:rsidR="009F5100">
        <w:rPr>
          <w:rFonts w:eastAsia="Times New Roman"/>
        </w:rPr>
        <w:t>.</w:t>
      </w:r>
      <w:r w:rsidR="00CA7141">
        <w:rPr>
          <w:rFonts w:eastAsia="Times New Roman"/>
        </w:rPr>
        <w:t xml:space="preserve">  </w:t>
      </w:r>
    </w:p>
    <w:p w14:paraId="70A2D404" w14:textId="1F513909" w:rsidR="006539F3" w:rsidRPr="006539F3" w:rsidRDefault="006539F3" w:rsidP="006539F3">
      <w:pPr>
        <w:pStyle w:val="ListParagraph"/>
        <w:ind w:left="960" w:firstLine="0"/>
        <w:rPr>
          <w:rFonts w:asciiTheme="minorHAnsi" w:eastAsia="Times New Roman" w:hAnsiTheme="minorHAnsi" w:cstheme="minorBidi"/>
          <w:lang w:val="en-GB"/>
        </w:rPr>
      </w:pPr>
      <w:r w:rsidRPr="006539F3">
        <w:t>Emily Cameron will check bins to make sure collections are taking place</w:t>
      </w:r>
      <w:r>
        <w:t>.</w:t>
      </w:r>
    </w:p>
    <w:p w14:paraId="37B79BEF" w14:textId="7FA57779" w:rsidR="004D214F" w:rsidRPr="00033392" w:rsidRDefault="00CA7141" w:rsidP="00033392">
      <w:pPr>
        <w:pStyle w:val="ListParagraph"/>
        <w:numPr>
          <w:ilvl w:val="0"/>
          <w:numId w:val="4"/>
        </w:numPr>
        <w:rPr>
          <w:rFonts w:asciiTheme="minorHAnsi" w:eastAsia="Times New Roman" w:hAnsiTheme="minorHAnsi" w:cstheme="minorBidi"/>
          <w:color w:val="FF0000"/>
          <w:lang w:val="en-GB"/>
        </w:rPr>
      </w:pPr>
      <w:r>
        <w:rPr>
          <w:b/>
          <w:bCs/>
        </w:rPr>
        <w:t>Playing Fields</w:t>
      </w:r>
      <w:r w:rsidR="008531E0">
        <w:rPr>
          <w:b/>
          <w:bCs/>
        </w:rPr>
        <w:t>.</w:t>
      </w:r>
      <w:r>
        <w:rPr>
          <w:b/>
          <w:bCs/>
        </w:rPr>
        <w:t xml:space="preserve"> </w:t>
      </w:r>
      <w:r w:rsidR="00676ED9" w:rsidRPr="00033392">
        <w:t xml:space="preserve">The new mower has arrived and </w:t>
      </w:r>
      <w:r w:rsidR="00033392" w:rsidRPr="00033392">
        <w:t xml:space="preserve">is producing a good finish </w:t>
      </w:r>
      <w:r w:rsidR="00CC65F0">
        <w:t>to</w:t>
      </w:r>
      <w:r w:rsidR="00033392" w:rsidRPr="00033392">
        <w:t xml:space="preserve"> the pitch.  The </w:t>
      </w:r>
      <w:r w:rsidR="004A2B32" w:rsidRPr="00033392">
        <w:t>coaches are happy to help</w:t>
      </w:r>
      <w:r w:rsidR="00033392" w:rsidRPr="00033392">
        <w:t>, and</w:t>
      </w:r>
      <w:r w:rsidR="004A2B32" w:rsidRPr="00033392">
        <w:t xml:space="preserve"> Roger will train volunteers up.</w:t>
      </w:r>
    </w:p>
    <w:p w14:paraId="0F70F738" w14:textId="017E0D93" w:rsidR="00C1209B" w:rsidRPr="00CC65F0" w:rsidRDefault="002F29E0" w:rsidP="00450556">
      <w:pPr>
        <w:pStyle w:val="ListParagraph"/>
        <w:numPr>
          <w:ilvl w:val="0"/>
          <w:numId w:val="4"/>
        </w:numPr>
        <w:tabs>
          <w:tab w:val="left" w:pos="1192"/>
          <w:tab w:val="left" w:pos="1193"/>
        </w:tabs>
        <w:spacing w:before="49"/>
        <w:ind w:right="132"/>
        <w:rPr>
          <w:color w:val="000000" w:themeColor="text1"/>
        </w:rPr>
      </w:pPr>
      <w:r w:rsidRPr="00C1209B">
        <w:rPr>
          <w:b/>
          <w:bCs/>
        </w:rPr>
        <w:t>Playground equipment</w:t>
      </w:r>
      <w:r w:rsidR="007C6227">
        <w:rPr>
          <w:b/>
          <w:bCs/>
        </w:rPr>
        <w:t xml:space="preserve"> </w:t>
      </w:r>
      <w:r w:rsidR="00033392">
        <w:t xml:space="preserve">There are still a few outstanding items from the ROSPA report that Roger </w:t>
      </w:r>
      <w:proofErr w:type="spellStart"/>
      <w:r w:rsidR="00033392">
        <w:t>Squance</w:t>
      </w:r>
      <w:proofErr w:type="spellEnd"/>
      <w:r w:rsidR="00033392">
        <w:t xml:space="preserve"> has kindly agreed to do when the evenings get lighter.  Nothing is urgent.</w:t>
      </w:r>
    </w:p>
    <w:p w14:paraId="4F93BA41" w14:textId="05BA57B8" w:rsidR="004D6D03" w:rsidRPr="00133D83" w:rsidRDefault="00C1209B" w:rsidP="00C1209B">
      <w:pPr>
        <w:pStyle w:val="ListParagraph"/>
        <w:numPr>
          <w:ilvl w:val="0"/>
          <w:numId w:val="4"/>
        </w:numPr>
        <w:tabs>
          <w:tab w:val="left" w:pos="1192"/>
          <w:tab w:val="left" w:pos="1193"/>
        </w:tabs>
        <w:spacing w:before="49"/>
        <w:ind w:right="132"/>
        <w:rPr>
          <w:color w:val="FF0000"/>
        </w:rPr>
      </w:pPr>
      <w:r>
        <w:rPr>
          <w:b/>
          <w:bCs/>
        </w:rPr>
        <w:lastRenderedPageBreak/>
        <w:t>Defibrillator</w:t>
      </w:r>
      <w:r w:rsidR="00450556">
        <w:rPr>
          <w:b/>
          <w:bCs/>
        </w:rPr>
        <w:t xml:space="preserve"> </w:t>
      </w:r>
      <w:r w:rsidR="006539F3">
        <w:rPr>
          <w:b/>
          <w:bCs/>
        </w:rPr>
        <w:t>–</w:t>
      </w:r>
      <w:r w:rsidR="00133D83">
        <w:rPr>
          <w:b/>
          <w:bCs/>
        </w:rPr>
        <w:t xml:space="preserve"> </w:t>
      </w:r>
      <w:r w:rsidR="006539F3">
        <w:rPr>
          <w:rFonts w:asciiTheme="minorHAnsi" w:hAnsiTheme="minorHAnsi" w:cstheme="minorHAnsi"/>
          <w:bCs/>
        </w:rPr>
        <w:t xml:space="preserve">Emergency </w:t>
      </w:r>
      <w:proofErr w:type="spellStart"/>
      <w:r w:rsidR="006539F3">
        <w:rPr>
          <w:rFonts w:asciiTheme="minorHAnsi" w:hAnsiTheme="minorHAnsi" w:cstheme="minorHAnsi"/>
          <w:bCs/>
        </w:rPr>
        <w:t>authori</w:t>
      </w:r>
      <w:r w:rsidR="00CC65F0">
        <w:rPr>
          <w:rFonts w:asciiTheme="minorHAnsi" w:hAnsiTheme="minorHAnsi" w:cstheme="minorHAnsi"/>
          <w:bCs/>
        </w:rPr>
        <w:t>s</w:t>
      </w:r>
      <w:r w:rsidR="006539F3">
        <w:rPr>
          <w:rFonts w:asciiTheme="minorHAnsi" w:hAnsiTheme="minorHAnsi" w:cstheme="minorHAnsi"/>
          <w:bCs/>
        </w:rPr>
        <w:t>ation</w:t>
      </w:r>
      <w:proofErr w:type="spellEnd"/>
      <w:r w:rsidR="006539F3">
        <w:rPr>
          <w:rFonts w:asciiTheme="minorHAnsi" w:hAnsiTheme="minorHAnsi" w:cstheme="minorHAnsi"/>
          <w:bCs/>
        </w:rPr>
        <w:t xml:space="preserve"> forms were signed by Francis </w:t>
      </w:r>
      <w:proofErr w:type="spellStart"/>
      <w:r w:rsidR="006539F3">
        <w:rPr>
          <w:rFonts w:asciiTheme="minorHAnsi" w:hAnsiTheme="minorHAnsi" w:cstheme="minorHAnsi"/>
          <w:bCs/>
        </w:rPr>
        <w:t>Brackley</w:t>
      </w:r>
      <w:proofErr w:type="spellEnd"/>
      <w:r w:rsidR="004A2B32">
        <w:rPr>
          <w:rFonts w:asciiTheme="minorHAnsi" w:hAnsiTheme="minorHAnsi" w:cstheme="minorHAnsi"/>
          <w:bCs/>
        </w:rPr>
        <w:t xml:space="preserve">, as </w:t>
      </w:r>
      <w:r w:rsidR="006539F3">
        <w:rPr>
          <w:rFonts w:asciiTheme="minorHAnsi" w:hAnsiTheme="minorHAnsi" w:cstheme="minorHAnsi"/>
          <w:bCs/>
        </w:rPr>
        <w:t xml:space="preserve">the Clerk </w:t>
      </w:r>
      <w:r w:rsidR="004A2B32">
        <w:rPr>
          <w:rFonts w:asciiTheme="minorHAnsi" w:hAnsiTheme="minorHAnsi" w:cstheme="minorHAnsi"/>
          <w:bCs/>
        </w:rPr>
        <w:t xml:space="preserve">had </w:t>
      </w:r>
      <w:r w:rsidR="006539F3">
        <w:rPr>
          <w:rFonts w:asciiTheme="minorHAnsi" w:hAnsiTheme="minorHAnsi" w:cstheme="minorHAnsi"/>
          <w:bCs/>
        </w:rPr>
        <w:t xml:space="preserve">to make purchase </w:t>
      </w:r>
      <w:r w:rsidR="00CC65F0">
        <w:rPr>
          <w:rFonts w:asciiTheme="minorHAnsi" w:hAnsiTheme="minorHAnsi" w:cstheme="minorHAnsi"/>
          <w:bCs/>
        </w:rPr>
        <w:t>for</w:t>
      </w:r>
      <w:r w:rsidR="006539F3">
        <w:rPr>
          <w:rFonts w:asciiTheme="minorHAnsi" w:hAnsiTheme="minorHAnsi" w:cstheme="minorHAnsi"/>
          <w:bCs/>
        </w:rPr>
        <w:t xml:space="preserve"> the defibrillator pads.  Defibrillators are both working and checks have been made to establish that they were working at the time they were last used. </w:t>
      </w:r>
      <w:r w:rsidR="004A2B32">
        <w:rPr>
          <w:rFonts w:asciiTheme="minorHAnsi" w:hAnsiTheme="minorHAnsi" w:cstheme="minorHAnsi"/>
          <w:bCs/>
        </w:rPr>
        <w:t>S</w:t>
      </w:r>
      <w:r w:rsidR="006539F3">
        <w:rPr>
          <w:rFonts w:asciiTheme="minorHAnsi" w:hAnsiTheme="minorHAnsi" w:cstheme="minorHAnsi"/>
          <w:bCs/>
        </w:rPr>
        <w:t>pare pads are in stock.</w:t>
      </w:r>
    </w:p>
    <w:p w14:paraId="48CFBAE3" w14:textId="58C3ED02" w:rsidR="00A664E9" w:rsidRDefault="00B2797F" w:rsidP="00C1209B">
      <w:pPr>
        <w:pStyle w:val="ListParagraph"/>
        <w:numPr>
          <w:ilvl w:val="0"/>
          <w:numId w:val="4"/>
        </w:numPr>
        <w:tabs>
          <w:tab w:val="left" w:pos="1192"/>
          <w:tab w:val="left" w:pos="1193"/>
        </w:tabs>
        <w:spacing w:before="49"/>
        <w:ind w:right="132"/>
        <w:rPr>
          <w:color w:val="000000" w:themeColor="text1"/>
        </w:rPr>
      </w:pPr>
      <w:proofErr w:type="spellStart"/>
      <w:r>
        <w:rPr>
          <w:b/>
          <w:bCs/>
        </w:rPr>
        <w:t>Neighbourhood</w:t>
      </w:r>
      <w:proofErr w:type="spellEnd"/>
      <w:r>
        <w:rPr>
          <w:b/>
          <w:bCs/>
        </w:rPr>
        <w:t xml:space="preserve"> Plan</w:t>
      </w:r>
      <w:r w:rsidR="006C3303">
        <w:rPr>
          <w:b/>
          <w:bCs/>
        </w:rPr>
        <w:t xml:space="preserve"> – </w:t>
      </w:r>
      <w:r w:rsidR="007C6227" w:rsidRPr="007C6227">
        <w:t>Richard Moody</w:t>
      </w:r>
      <w:r w:rsidR="007C6227">
        <w:t xml:space="preserve"> p</w:t>
      </w:r>
      <w:r w:rsidR="006539F3">
        <w:t xml:space="preserve">reviously sent </w:t>
      </w:r>
      <w:r w:rsidR="007C6227">
        <w:t>Anthony Northcote</w:t>
      </w:r>
      <w:r w:rsidR="006539F3">
        <w:t xml:space="preserve">’s draft </w:t>
      </w:r>
      <w:r w:rsidR="007C6227">
        <w:t>response</w:t>
      </w:r>
      <w:r w:rsidR="000B246D">
        <w:t xml:space="preserve"> to </w:t>
      </w:r>
      <w:r w:rsidR="0073082C">
        <w:t xml:space="preserve">the </w:t>
      </w:r>
      <w:r w:rsidR="00BF4F5B">
        <w:t>inspector’s</w:t>
      </w:r>
      <w:r w:rsidR="0073082C">
        <w:t xml:space="preserve"> comments</w:t>
      </w:r>
      <w:r w:rsidR="006539F3">
        <w:t xml:space="preserve">, </w:t>
      </w:r>
      <w:r w:rsidR="007C6227">
        <w:t xml:space="preserve">for </w:t>
      </w:r>
      <w:r w:rsidR="006539F3">
        <w:t>consideration</w:t>
      </w:r>
      <w:r w:rsidR="007C6227">
        <w:t xml:space="preserve"> Th</w:t>
      </w:r>
      <w:r w:rsidR="006539F3">
        <w:t xml:space="preserve">ese were unanimously agreed by the Council and Proposed by Francis </w:t>
      </w:r>
      <w:proofErr w:type="spellStart"/>
      <w:r w:rsidR="006539F3">
        <w:t>Brackly</w:t>
      </w:r>
      <w:proofErr w:type="spellEnd"/>
      <w:r w:rsidR="006539F3">
        <w:t xml:space="preserve"> and seconded by Liz Makin.</w:t>
      </w:r>
    </w:p>
    <w:p w14:paraId="438086E4" w14:textId="555497AA" w:rsidR="00A664E9" w:rsidRPr="004A2B32" w:rsidRDefault="00A664E9" w:rsidP="00C1209B">
      <w:pPr>
        <w:pStyle w:val="ListParagraph"/>
        <w:numPr>
          <w:ilvl w:val="0"/>
          <w:numId w:val="4"/>
        </w:numPr>
        <w:tabs>
          <w:tab w:val="left" w:pos="1192"/>
          <w:tab w:val="left" w:pos="1193"/>
        </w:tabs>
        <w:spacing w:before="49"/>
        <w:ind w:right="132"/>
      </w:pPr>
      <w:r>
        <w:rPr>
          <w:b/>
          <w:bCs/>
        </w:rPr>
        <w:t>A</w:t>
      </w:r>
      <w:r w:rsidR="00B2797F">
        <w:rPr>
          <w:b/>
          <w:bCs/>
        </w:rPr>
        <w:t xml:space="preserve">nnual Plan </w:t>
      </w:r>
      <w:r w:rsidR="00B2797F" w:rsidRPr="003B2DD0">
        <w:t>-</w:t>
      </w:r>
      <w:r w:rsidR="004A2B32">
        <w:t>Discussed ways of giving back to the community including E.V.</w:t>
      </w:r>
      <w:r w:rsidR="004C0BD2">
        <w:t xml:space="preserve"> </w:t>
      </w:r>
      <w:r w:rsidR="004A2B32">
        <w:t>charging</w:t>
      </w:r>
      <w:r w:rsidR="007C382E">
        <w:t xml:space="preserve"> points</w:t>
      </w:r>
      <w:r w:rsidR="004A2B32">
        <w:t xml:space="preserve">, First Aid training, litter picks </w:t>
      </w:r>
      <w:r w:rsidR="00CC65F0">
        <w:t>and</w:t>
      </w:r>
      <w:r w:rsidR="004A2B32">
        <w:t xml:space="preserve"> MUGA (Multi Use Games Area)</w:t>
      </w:r>
      <w:r w:rsidR="004C0BD2">
        <w:t>.</w:t>
      </w:r>
      <w:r w:rsidR="004A2B32">
        <w:t xml:space="preserve">  </w:t>
      </w:r>
      <w:r w:rsidR="004C0BD2">
        <w:t>W</w:t>
      </w:r>
      <w:r w:rsidR="004A2B32">
        <w:t xml:space="preserve">e </w:t>
      </w:r>
      <w:r w:rsidR="004C0BD2">
        <w:t>are looking for</w:t>
      </w:r>
      <w:r w:rsidR="004A2B32">
        <w:t xml:space="preserve"> ways </w:t>
      </w:r>
      <w:r w:rsidR="004C0BD2">
        <w:t>to</w:t>
      </w:r>
      <w:r w:rsidR="004A2B32">
        <w:t xml:space="preserve"> engag</w:t>
      </w:r>
      <w:r w:rsidR="004C0BD2">
        <w:t xml:space="preserve">e </w:t>
      </w:r>
      <w:r w:rsidR="004A2B32">
        <w:t xml:space="preserve">the community to </w:t>
      </w:r>
      <w:r w:rsidR="00CC65F0">
        <w:t>establish</w:t>
      </w:r>
      <w:r w:rsidR="004A2B32">
        <w:t xml:space="preserve"> their </w:t>
      </w:r>
      <w:r w:rsidR="00CC65F0">
        <w:t>ideas</w:t>
      </w:r>
      <w:r w:rsidR="004A2B32">
        <w:t xml:space="preserve">. Discussed working collaboratively with other committees.  Communication with the village – </w:t>
      </w:r>
      <w:r w:rsidR="004C0BD2">
        <w:t xml:space="preserve">The Village Newsletter is facing challenges in both production and distribution.  </w:t>
      </w:r>
      <w:r w:rsidR="004A2B32" w:rsidRPr="004A2B32">
        <w:t>Emily Cameron is setting up a Facebook page.</w:t>
      </w:r>
      <w:r w:rsidR="004A2B32">
        <w:t xml:space="preserve"> </w:t>
      </w:r>
      <w:r w:rsidR="000B246D" w:rsidRPr="004A2B32">
        <w:t xml:space="preserve">Francis </w:t>
      </w:r>
      <w:proofErr w:type="spellStart"/>
      <w:r w:rsidR="000B246D" w:rsidRPr="004A2B32">
        <w:t>Brackley</w:t>
      </w:r>
      <w:proofErr w:type="spellEnd"/>
      <w:r w:rsidR="000B246D" w:rsidRPr="004A2B32">
        <w:t xml:space="preserve"> will circulate</w:t>
      </w:r>
      <w:r w:rsidR="004A2B32">
        <w:t xml:space="preserve"> a plan for </w:t>
      </w:r>
      <w:proofErr w:type="spellStart"/>
      <w:r w:rsidR="004A2B32">
        <w:t>Councillors</w:t>
      </w:r>
      <w:proofErr w:type="spellEnd"/>
      <w:r w:rsidR="004A2B32">
        <w:t xml:space="preserve"> to discuss at </w:t>
      </w:r>
      <w:r w:rsidR="00DA3CE5">
        <w:t>the next</w:t>
      </w:r>
      <w:r w:rsidR="004A2B32">
        <w:t xml:space="preserve"> meeting.</w:t>
      </w:r>
    </w:p>
    <w:p w14:paraId="42F26699" w14:textId="2F4199CE" w:rsidR="00133D83" w:rsidRPr="00133D83" w:rsidRDefault="00B2797F" w:rsidP="00133D83">
      <w:pPr>
        <w:pStyle w:val="ListParagraph"/>
        <w:numPr>
          <w:ilvl w:val="0"/>
          <w:numId w:val="4"/>
        </w:numPr>
        <w:tabs>
          <w:tab w:val="left" w:pos="1192"/>
          <w:tab w:val="left" w:pos="1193"/>
        </w:tabs>
        <w:spacing w:before="49"/>
        <w:ind w:right="132"/>
        <w:rPr>
          <w:color w:val="000000" w:themeColor="text1"/>
        </w:rPr>
      </w:pPr>
      <w:r>
        <w:rPr>
          <w:b/>
          <w:bCs/>
        </w:rPr>
        <w:t>Grant applications received</w:t>
      </w:r>
      <w:r w:rsidRPr="00B2797F">
        <w:t xml:space="preserve">.  </w:t>
      </w:r>
      <w:r w:rsidR="006539F3">
        <w:t>None</w:t>
      </w:r>
    </w:p>
    <w:p w14:paraId="5F6C3657" w14:textId="02B64EE1" w:rsidR="00133D83" w:rsidRPr="00133D83" w:rsidRDefault="00133D83" w:rsidP="00133D83">
      <w:pPr>
        <w:pStyle w:val="ListParagraph"/>
        <w:numPr>
          <w:ilvl w:val="0"/>
          <w:numId w:val="4"/>
        </w:numPr>
        <w:tabs>
          <w:tab w:val="left" w:pos="1192"/>
          <w:tab w:val="left" w:pos="1193"/>
        </w:tabs>
        <w:spacing w:before="49"/>
        <w:ind w:right="132"/>
        <w:rPr>
          <w:color w:val="000000" w:themeColor="text1"/>
        </w:rPr>
      </w:pPr>
      <w:r w:rsidRPr="00133D83">
        <w:rPr>
          <w:rFonts w:asciiTheme="minorHAnsi" w:hAnsiTheme="minorHAnsi" w:cstheme="minorHAnsi"/>
          <w:b/>
        </w:rPr>
        <w:t>Communication from Parishioners</w:t>
      </w:r>
      <w:r w:rsidR="006A68DE">
        <w:rPr>
          <w:rFonts w:asciiTheme="minorHAnsi" w:hAnsiTheme="minorHAnsi" w:cstheme="minorHAnsi"/>
          <w:bCs/>
        </w:rPr>
        <w:t>.</w:t>
      </w:r>
    </w:p>
    <w:p w14:paraId="5B8A304F" w14:textId="77777777" w:rsidR="00133D83" w:rsidRPr="00B2797F" w:rsidRDefault="00133D83" w:rsidP="00133D83">
      <w:pPr>
        <w:pStyle w:val="ListParagraph"/>
        <w:tabs>
          <w:tab w:val="left" w:pos="1192"/>
          <w:tab w:val="left" w:pos="1193"/>
        </w:tabs>
        <w:spacing w:before="49"/>
        <w:ind w:left="960" w:right="132" w:firstLine="0"/>
        <w:rPr>
          <w:color w:val="000000" w:themeColor="text1"/>
        </w:rPr>
      </w:pPr>
    </w:p>
    <w:p w14:paraId="76AB51E7" w14:textId="77777777" w:rsidR="002B283C" w:rsidRPr="00EB7085" w:rsidRDefault="002B283C" w:rsidP="002B283C">
      <w:pPr>
        <w:pStyle w:val="BodyText"/>
        <w:spacing w:before="11"/>
        <w:ind w:left="0"/>
        <w:rPr>
          <w:sz w:val="22"/>
          <w:szCs w:val="22"/>
        </w:rPr>
      </w:pPr>
    </w:p>
    <w:p w14:paraId="6B5F866D" w14:textId="096E6D9E" w:rsidR="002B283C" w:rsidRDefault="00C1209B" w:rsidP="00B2797F">
      <w:pPr>
        <w:pStyle w:val="Heading1"/>
        <w:rPr>
          <w:b w:val="0"/>
          <w:bCs w:val="0"/>
          <w:color w:val="FF0000"/>
          <w:spacing w:val="-2"/>
          <w:sz w:val="22"/>
          <w:szCs w:val="22"/>
        </w:rPr>
      </w:pPr>
      <w:r>
        <w:rPr>
          <w:bCs w:val="0"/>
          <w:sz w:val="22"/>
          <w:szCs w:val="22"/>
        </w:rPr>
        <w:t xml:space="preserve"> </w:t>
      </w:r>
      <w:r w:rsidR="002147F2">
        <w:rPr>
          <w:bCs w:val="0"/>
          <w:sz w:val="22"/>
          <w:szCs w:val="22"/>
        </w:rPr>
        <w:t>090</w:t>
      </w:r>
      <w:r w:rsidR="00CC65F0">
        <w:rPr>
          <w:bCs w:val="0"/>
          <w:sz w:val="22"/>
          <w:szCs w:val="22"/>
        </w:rPr>
        <w:t>3</w:t>
      </w:r>
      <w:r>
        <w:rPr>
          <w:bCs w:val="0"/>
          <w:sz w:val="22"/>
          <w:szCs w:val="22"/>
        </w:rPr>
        <w:t>/</w:t>
      </w:r>
      <w:r w:rsidR="002B283C" w:rsidRPr="000E64D5">
        <w:rPr>
          <w:bCs w:val="0"/>
          <w:sz w:val="22"/>
          <w:szCs w:val="22"/>
        </w:rPr>
        <w:t>2</w:t>
      </w:r>
      <w:r w:rsidR="002147F2">
        <w:rPr>
          <w:bCs w:val="0"/>
          <w:sz w:val="22"/>
          <w:szCs w:val="22"/>
        </w:rPr>
        <w:t>4</w:t>
      </w:r>
      <w:r w:rsidR="002B283C" w:rsidRPr="00EB7085">
        <w:rPr>
          <w:b w:val="0"/>
          <w:spacing w:val="58"/>
          <w:w w:val="150"/>
          <w:sz w:val="22"/>
          <w:szCs w:val="22"/>
        </w:rPr>
        <w:t xml:space="preserve"> </w:t>
      </w:r>
      <w:r w:rsidR="002B283C" w:rsidRPr="007D3813">
        <w:rPr>
          <w:b w:val="0"/>
          <w:bCs w:val="0"/>
          <w:sz w:val="22"/>
          <w:szCs w:val="22"/>
        </w:rPr>
        <w:t>Matters</w:t>
      </w:r>
      <w:r w:rsidR="002B283C" w:rsidRPr="007D3813">
        <w:rPr>
          <w:b w:val="0"/>
          <w:bCs w:val="0"/>
          <w:spacing w:val="-4"/>
          <w:sz w:val="22"/>
          <w:szCs w:val="22"/>
        </w:rPr>
        <w:t xml:space="preserve"> </w:t>
      </w:r>
      <w:r w:rsidR="002B283C" w:rsidRPr="007D3813">
        <w:rPr>
          <w:b w:val="0"/>
          <w:bCs w:val="0"/>
          <w:sz w:val="22"/>
          <w:szCs w:val="22"/>
        </w:rPr>
        <w:t>for</w:t>
      </w:r>
      <w:r w:rsidR="002B283C" w:rsidRPr="007D3813">
        <w:rPr>
          <w:b w:val="0"/>
          <w:bCs w:val="0"/>
          <w:spacing w:val="-3"/>
          <w:sz w:val="22"/>
          <w:szCs w:val="22"/>
        </w:rPr>
        <w:t xml:space="preserve"> </w:t>
      </w:r>
      <w:r w:rsidR="002B283C" w:rsidRPr="007D3813">
        <w:rPr>
          <w:b w:val="0"/>
          <w:bCs w:val="0"/>
          <w:sz w:val="22"/>
          <w:szCs w:val="22"/>
        </w:rPr>
        <w:t>the</w:t>
      </w:r>
      <w:r w:rsidR="002B283C" w:rsidRPr="007D3813">
        <w:rPr>
          <w:b w:val="0"/>
          <w:bCs w:val="0"/>
          <w:spacing w:val="-7"/>
          <w:sz w:val="22"/>
          <w:szCs w:val="22"/>
        </w:rPr>
        <w:t xml:space="preserve"> </w:t>
      </w:r>
      <w:r w:rsidR="002B283C" w:rsidRPr="007D3813">
        <w:rPr>
          <w:b w:val="0"/>
          <w:bCs w:val="0"/>
          <w:sz w:val="22"/>
          <w:szCs w:val="22"/>
        </w:rPr>
        <w:t>next</w:t>
      </w:r>
      <w:r w:rsidR="002B283C" w:rsidRPr="007D3813">
        <w:rPr>
          <w:b w:val="0"/>
          <w:bCs w:val="0"/>
          <w:spacing w:val="-3"/>
          <w:sz w:val="22"/>
          <w:szCs w:val="22"/>
        </w:rPr>
        <w:t xml:space="preserve"> </w:t>
      </w:r>
      <w:r w:rsidR="002B283C" w:rsidRPr="007D3813">
        <w:rPr>
          <w:b w:val="0"/>
          <w:bCs w:val="0"/>
          <w:spacing w:val="-2"/>
          <w:sz w:val="22"/>
          <w:szCs w:val="22"/>
        </w:rPr>
        <w:t>meeting</w:t>
      </w:r>
      <w:r w:rsidR="00033392">
        <w:rPr>
          <w:b w:val="0"/>
          <w:bCs w:val="0"/>
          <w:spacing w:val="-2"/>
          <w:sz w:val="22"/>
          <w:szCs w:val="22"/>
        </w:rPr>
        <w:t xml:space="preserve"> </w:t>
      </w:r>
    </w:p>
    <w:p w14:paraId="5EB7FD17" w14:textId="77777777" w:rsidR="00B2797F" w:rsidRPr="007D3813" w:rsidRDefault="00B2797F" w:rsidP="00B2797F">
      <w:pPr>
        <w:pStyle w:val="Heading1"/>
        <w:rPr>
          <w:b w:val="0"/>
          <w:bCs w:val="0"/>
          <w:sz w:val="22"/>
          <w:szCs w:val="22"/>
          <w:u w:val="single"/>
        </w:rPr>
      </w:pPr>
    </w:p>
    <w:p w14:paraId="4AB4F650" w14:textId="1E1FA011" w:rsidR="002B283C" w:rsidRPr="00B2797F" w:rsidRDefault="002B283C" w:rsidP="002B283C">
      <w:pPr>
        <w:ind w:left="100"/>
      </w:pPr>
      <w:r w:rsidRPr="0084451A">
        <w:rPr>
          <w:b/>
          <w:bCs/>
        </w:rPr>
        <w:t>1</w:t>
      </w:r>
      <w:r w:rsidR="00C1209B">
        <w:rPr>
          <w:b/>
          <w:bCs/>
        </w:rPr>
        <w:t>0</w:t>
      </w:r>
      <w:r w:rsidR="002147F2">
        <w:rPr>
          <w:b/>
          <w:bCs/>
        </w:rPr>
        <w:t>0</w:t>
      </w:r>
      <w:r w:rsidR="00CC65F0">
        <w:rPr>
          <w:b/>
          <w:bCs/>
        </w:rPr>
        <w:t>3</w:t>
      </w:r>
      <w:r w:rsidRPr="0084451A">
        <w:rPr>
          <w:b/>
          <w:bCs/>
        </w:rPr>
        <w:t>/2</w:t>
      </w:r>
      <w:r w:rsidR="002147F2">
        <w:rPr>
          <w:b/>
          <w:bCs/>
        </w:rPr>
        <w:t>4</w:t>
      </w:r>
      <w:r w:rsidRPr="0084451A">
        <w:rPr>
          <w:b/>
          <w:bCs/>
          <w:spacing w:val="60"/>
          <w:w w:val="150"/>
        </w:rPr>
        <w:t xml:space="preserve"> </w:t>
      </w:r>
      <w:r w:rsidRPr="0084451A">
        <w:rPr>
          <w:b/>
          <w:bCs/>
        </w:rPr>
        <w:t>Date</w:t>
      </w:r>
      <w:r w:rsidRPr="0084451A">
        <w:rPr>
          <w:b/>
          <w:bCs/>
          <w:spacing w:val="-4"/>
        </w:rPr>
        <w:t xml:space="preserve"> </w:t>
      </w:r>
      <w:r w:rsidRPr="0084451A">
        <w:rPr>
          <w:b/>
          <w:bCs/>
        </w:rPr>
        <w:t>of</w:t>
      </w:r>
      <w:r w:rsidRPr="0084451A">
        <w:rPr>
          <w:b/>
          <w:bCs/>
          <w:spacing w:val="-4"/>
        </w:rPr>
        <w:t xml:space="preserve"> </w:t>
      </w:r>
      <w:r w:rsidRPr="0084451A">
        <w:rPr>
          <w:b/>
          <w:bCs/>
        </w:rPr>
        <w:t>next</w:t>
      </w:r>
      <w:r w:rsidRPr="0084451A">
        <w:rPr>
          <w:b/>
          <w:bCs/>
          <w:spacing w:val="-3"/>
        </w:rPr>
        <w:t xml:space="preserve"> </w:t>
      </w:r>
      <w:r w:rsidRPr="0084451A">
        <w:rPr>
          <w:b/>
          <w:bCs/>
          <w:spacing w:val="-2"/>
        </w:rPr>
        <w:t>meeting</w:t>
      </w:r>
      <w:r w:rsidR="003B2DD0">
        <w:rPr>
          <w:b/>
          <w:bCs/>
          <w:spacing w:val="-2"/>
        </w:rPr>
        <w:t>.</w:t>
      </w:r>
      <w:r w:rsidR="00647C06">
        <w:rPr>
          <w:b/>
          <w:bCs/>
          <w:spacing w:val="-2"/>
        </w:rPr>
        <w:t xml:space="preserve">  </w:t>
      </w:r>
      <w:r w:rsidR="00647C06" w:rsidRPr="001135C4">
        <w:t>The</w:t>
      </w:r>
      <w:r w:rsidR="00647C06" w:rsidRPr="001135C4">
        <w:rPr>
          <w:spacing w:val="-3"/>
        </w:rPr>
        <w:t xml:space="preserve"> </w:t>
      </w:r>
      <w:r w:rsidR="00647C06" w:rsidRPr="001135C4">
        <w:t>next</w:t>
      </w:r>
      <w:r w:rsidR="00647C06" w:rsidRPr="001135C4">
        <w:rPr>
          <w:spacing w:val="-2"/>
        </w:rPr>
        <w:t xml:space="preserve"> </w:t>
      </w:r>
      <w:r w:rsidR="00647C06" w:rsidRPr="001135C4">
        <w:t>meeting</w:t>
      </w:r>
      <w:r w:rsidR="00647C06" w:rsidRPr="001135C4">
        <w:rPr>
          <w:spacing w:val="-3"/>
        </w:rPr>
        <w:t xml:space="preserve"> </w:t>
      </w:r>
      <w:r w:rsidR="00647C06" w:rsidRPr="001135C4">
        <w:t>of</w:t>
      </w:r>
      <w:r w:rsidR="00647C06" w:rsidRPr="001135C4">
        <w:rPr>
          <w:spacing w:val="-4"/>
        </w:rPr>
        <w:t xml:space="preserve"> </w:t>
      </w:r>
      <w:r w:rsidR="00647C06" w:rsidRPr="001135C4">
        <w:t>Oaksey</w:t>
      </w:r>
      <w:r w:rsidR="00647C06" w:rsidRPr="001135C4">
        <w:rPr>
          <w:spacing w:val="-2"/>
        </w:rPr>
        <w:t xml:space="preserve"> </w:t>
      </w:r>
      <w:r w:rsidR="00647C06" w:rsidRPr="001135C4">
        <w:t>Parish</w:t>
      </w:r>
      <w:r w:rsidR="00647C06" w:rsidRPr="001135C4">
        <w:rPr>
          <w:spacing w:val="-2"/>
        </w:rPr>
        <w:t xml:space="preserve"> </w:t>
      </w:r>
      <w:r w:rsidR="00647C06" w:rsidRPr="001135C4">
        <w:t>Council</w:t>
      </w:r>
      <w:r w:rsidR="00647C06" w:rsidRPr="001135C4">
        <w:rPr>
          <w:spacing w:val="-2"/>
        </w:rPr>
        <w:t xml:space="preserve"> </w:t>
      </w:r>
      <w:r w:rsidR="00647C06" w:rsidRPr="001135C4">
        <w:t>will</w:t>
      </w:r>
      <w:r w:rsidR="00647C06" w:rsidRPr="001135C4">
        <w:rPr>
          <w:spacing w:val="-3"/>
        </w:rPr>
        <w:t xml:space="preserve"> </w:t>
      </w:r>
      <w:r w:rsidR="00647C06" w:rsidRPr="001135C4">
        <w:t>be</w:t>
      </w:r>
      <w:r w:rsidR="00647C06" w:rsidRPr="001135C4">
        <w:rPr>
          <w:spacing w:val="-3"/>
        </w:rPr>
        <w:t xml:space="preserve"> </w:t>
      </w:r>
      <w:r w:rsidR="00647C06" w:rsidRPr="001135C4">
        <w:t>held</w:t>
      </w:r>
      <w:r w:rsidR="00647C06" w:rsidRPr="001135C4">
        <w:rPr>
          <w:spacing w:val="-2"/>
        </w:rPr>
        <w:t xml:space="preserve"> </w:t>
      </w:r>
      <w:r w:rsidR="00647C06" w:rsidRPr="00B2797F">
        <w:t xml:space="preserve">on </w:t>
      </w:r>
      <w:r w:rsidR="00647C06" w:rsidRPr="00B2797F">
        <w:rPr>
          <w:b/>
          <w:bCs/>
        </w:rPr>
        <w:t>Thursday</w:t>
      </w:r>
      <w:r w:rsidR="00A523CD" w:rsidRPr="00B2797F">
        <w:rPr>
          <w:b/>
          <w:bCs/>
        </w:rPr>
        <w:t xml:space="preserve"> </w:t>
      </w:r>
      <w:r w:rsidR="00133D83">
        <w:rPr>
          <w:b/>
          <w:bCs/>
        </w:rPr>
        <w:t>1</w:t>
      </w:r>
      <w:r w:rsidR="000B246D">
        <w:rPr>
          <w:b/>
          <w:bCs/>
        </w:rPr>
        <w:t>8</w:t>
      </w:r>
      <w:r w:rsidR="00133D83">
        <w:rPr>
          <w:b/>
          <w:bCs/>
        </w:rPr>
        <w:t>th</w:t>
      </w:r>
      <w:r w:rsidR="00B2797F" w:rsidRPr="00B2797F">
        <w:rPr>
          <w:b/>
          <w:bCs/>
        </w:rPr>
        <w:t xml:space="preserve"> </w:t>
      </w:r>
      <w:r w:rsidR="000B246D">
        <w:rPr>
          <w:b/>
          <w:bCs/>
        </w:rPr>
        <w:t xml:space="preserve">April </w:t>
      </w:r>
      <w:r w:rsidR="00133D83">
        <w:rPr>
          <w:b/>
          <w:bCs/>
        </w:rPr>
        <w:t>,</w:t>
      </w:r>
      <w:r w:rsidR="00647C06" w:rsidRPr="00B2797F">
        <w:rPr>
          <w:spacing w:val="-1"/>
        </w:rPr>
        <w:t xml:space="preserve"> </w:t>
      </w:r>
      <w:r w:rsidR="00647C06" w:rsidRPr="00B2797F">
        <w:t>7.00 pm</w:t>
      </w:r>
      <w:r w:rsidR="00647C06" w:rsidRPr="00B2797F">
        <w:rPr>
          <w:spacing w:val="-3"/>
        </w:rPr>
        <w:t xml:space="preserve"> </w:t>
      </w:r>
      <w:r w:rsidR="00647C06" w:rsidRPr="00B2797F">
        <w:t>at</w:t>
      </w:r>
      <w:r w:rsidR="00647C06" w:rsidRPr="00B2797F">
        <w:rPr>
          <w:spacing w:val="-2"/>
        </w:rPr>
        <w:t xml:space="preserve"> </w:t>
      </w:r>
      <w:r w:rsidR="00647C06" w:rsidRPr="00B2797F">
        <w:t>The</w:t>
      </w:r>
      <w:r w:rsidR="00647C06" w:rsidRPr="00B2797F">
        <w:rPr>
          <w:spacing w:val="-3"/>
        </w:rPr>
        <w:t xml:space="preserve"> </w:t>
      </w:r>
      <w:r w:rsidR="00647C06" w:rsidRPr="00B2797F">
        <w:t>Rest, Oaksey Village Hall</w:t>
      </w:r>
      <w:r w:rsidR="00133D83">
        <w:t>.</w:t>
      </w:r>
    </w:p>
    <w:p w14:paraId="7C320255" w14:textId="77777777" w:rsidR="00647C06" w:rsidRDefault="00647C06" w:rsidP="002B283C">
      <w:pPr>
        <w:ind w:left="100"/>
        <w:rPr>
          <w:b/>
          <w:bCs/>
          <w:spacing w:val="-2"/>
        </w:rPr>
      </w:pPr>
    </w:p>
    <w:p w14:paraId="7C2E9C61" w14:textId="772C695C" w:rsidR="00647C06" w:rsidRPr="00B2797F" w:rsidRDefault="00647C06" w:rsidP="002B283C">
      <w:pPr>
        <w:ind w:left="100"/>
        <w:rPr>
          <w:color w:val="FF0000"/>
          <w:spacing w:val="-2"/>
        </w:rPr>
      </w:pPr>
      <w:r>
        <w:rPr>
          <w:b/>
          <w:bCs/>
          <w:spacing w:val="-2"/>
        </w:rPr>
        <w:t>Closing Comments</w:t>
      </w:r>
      <w:r w:rsidRPr="00647C06">
        <w:rPr>
          <w:spacing w:val="-2"/>
        </w:rPr>
        <w:t xml:space="preserve">.  </w:t>
      </w:r>
      <w:r>
        <w:rPr>
          <w:spacing w:val="-2"/>
        </w:rPr>
        <w:t>The meeting finishe</w:t>
      </w:r>
      <w:r w:rsidR="002B1FBF">
        <w:rPr>
          <w:spacing w:val="-2"/>
        </w:rPr>
        <w:t xml:space="preserve">d </w:t>
      </w:r>
      <w:r w:rsidR="002B1FBF" w:rsidRPr="003B2DD0">
        <w:rPr>
          <w:spacing w:val="-2"/>
        </w:rPr>
        <w:t xml:space="preserve">at </w:t>
      </w:r>
      <w:r w:rsidR="000B246D">
        <w:rPr>
          <w:spacing w:val="-2"/>
        </w:rPr>
        <w:t>8.10</w:t>
      </w:r>
    </w:p>
    <w:p w14:paraId="315E3261" w14:textId="77777777" w:rsidR="00647C06" w:rsidRPr="00647C06" w:rsidRDefault="00647C06" w:rsidP="002B283C">
      <w:pPr>
        <w:ind w:left="100"/>
      </w:pPr>
    </w:p>
    <w:p w14:paraId="6F364D61" w14:textId="77777777" w:rsidR="002B283C" w:rsidRDefault="002B283C" w:rsidP="002B283C">
      <w:pPr>
        <w:pStyle w:val="BodyText"/>
        <w:spacing w:before="1"/>
        <w:rPr>
          <w:sz w:val="22"/>
          <w:szCs w:val="22"/>
        </w:rPr>
      </w:pPr>
    </w:p>
    <w:p w14:paraId="11437C00" w14:textId="77777777" w:rsidR="002B283C" w:rsidRDefault="002B283C" w:rsidP="002B283C">
      <w:pPr>
        <w:pStyle w:val="BodyText"/>
        <w:spacing w:before="1"/>
        <w:rPr>
          <w:sz w:val="22"/>
          <w:szCs w:val="22"/>
        </w:rPr>
      </w:pPr>
    </w:p>
    <w:p w14:paraId="64F8C5EB" w14:textId="1A522FDD" w:rsidR="002B283C" w:rsidRPr="00EB7085" w:rsidRDefault="002B283C" w:rsidP="00647C06">
      <w:pPr>
        <w:pStyle w:val="BodyText"/>
        <w:spacing w:before="1"/>
        <w:ind w:left="0"/>
        <w:rPr>
          <w:sz w:val="22"/>
          <w:szCs w:val="22"/>
        </w:rPr>
      </w:pPr>
    </w:p>
    <w:p w14:paraId="36CDB1DF" w14:textId="77777777" w:rsidR="002B283C" w:rsidRPr="00EB7085" w:rsidRDefault="002B283C" w:rsidP="002B283C">
      <w:pPr>
        <w:pStyle w:val="BodyText"/>
        <w:spacing w:before="1"/>
        <w:rPr>
          <w:sz w:val="22"/>
          <w:szCs w:val="22"/>
        </w:rPr>
      </w:pPr>
    </w:p>
    <w:p w14:paraId="0C2D8843" w14:textId="77777777" w:rsidR="002B283C" w:rsidRPr="00EB7085" w:rsidRDefault="002B283C" w:rsidP="002B283C">
      <w:pPr>
        <w:pStyle w:val="BodyText"/>
        <w:tabs>
          <w:tab w:val="left" w:pos="5861"/>
        </w:tabs>
        <w:ind w:left="0"/>
        <w:rPr>
          <w:sz w:val="22"/>
          <w:szCs w:val="22"/>
        </w:rPr>
      </w:pPr>
      <w:r>
        <w:rPr>
          <w:sz w:val="22"/>
          <w:szCs w:val="22"/>
        </w:rPr>
        <w:tab/>
      </w:r>
      <w:r w:rsidRPr="00EB7085">
        <w:rPr>
          <w:spacing w:val="-2"/>
          <w:sz w:val="22"/>
          <w:szCs w:val="22"/>
        </w:rPr>
        <w:t>Signed.............................................</w:t>
      </w:r>
    </w:p>
    <w:p w14:paraId="49D13A6C" w14:textId="64B0FE45" w:rsidR="002B283C" w:rsidRPr="00EB7085" w:rsidRDefault="002B283C" w:rsidP="002B283C">
      <w:pPr>
        <w:pStyle w:val="BodyText"/>
        <w:spacing w:before="1"/>
        <w:ind w:left="5760"/>
        <w:rPr>
          <w:sz w:val="22"/>
          <w:szCs w:val="22"/>
        </w:rPr>
        <w:sectPr w:rsidR="002B283C" w:rsidRPr="00EB7085" w:rsidSect="0010586F">
          <w:footerReference w:type="default" r:id="rId10"/>
          <w:pgSz w:w="11910" w:h="16840"/>
          <w:pgMar w:top="1740" w:right="960" w:bottom="1040" w:left="980" w:header="452" w:footer="849" w:gutter="0"/>
          <w:cols w:space="720"/>
          <w:docGrid w:linePitch="299"/>
        </w:sectPr>
      </w:pPr>
      <w:r>
        <w:rPr>
          <w:sz w:val="22"/>
          <w:szCs w:val="22"/>
        </w:rPr>
        <w:t xml:space="preserve">   </w:t>
      </w:r>
      <w:r w:rsidRPr="00EB7085">
        <w:rPr>
          <w:sz w:val="22"/>
          <w:szCs w:val="22"/>
        </w:rPr>
        <w:t>Chairman</w:t>
      </w:r>
      <w:r w:rsidRPr="00EB7085">
        <w:rPr>
          <w:spacing w:val="-6"/>
          <w:sz w:val="22"/>
          <w:szCs w:val="22"/>
        </w:rPr>
        <w:t xml:space="preserve"> </w:t>
      </w:r>
      <w:r w:rsidRPr="00EB7085">
        <w:rPr>
          <w:sz w:val="22"/>
          <w:szCs w:val="22"/>
        </w:rPr>
        <w:t>Oaksey</w:t>
      </w:r>
      <w:r w:rsidRPr="00EB7085">
        <w:rPr>
          <w:spacing w:val="-7"/>
          <w:sz w:val="22"/>
          <w:szCs w:val="22"/>
        </w:rPr>
        <w:t xml:space="preserve"> </w:t>
      </w:r>
      <w:r w:rsidRPr="00EB7085">
        <w:rPr>
          <w:sz w:val="22"/>
          <w:szCs w:val="22"/>
        </w:rPr>
        <w:t>Parish</w:t>
      </w:r>
      <w:r w:rsidRPr="00EB7085">
        <w:rPr>
          <w:spacing w:val="-6"/>
          <w:sz w:val="22"/>
          <w:szCs w:val="22"/>
        </w:rPr>
        <w:t xml:space="preserve"> </w:t>
      </w:r>
      <w:r w:rsidRPr="00EB7085">
        <w:rPr>
          <w:spacing w:val="-2"/>
          <w:sz w:val="22"/>
          <w:szCs w:val="22"/>
        </w:rPr>
        <w:t>Counc</w:t>
      </w:r>
      <w:r w:rsidR="007C382E">
        <w:rPr>
          <w:spacing w:val="-2"/>
          <w:sz w:val="22"/>
          <w:szCs w:val="22"/>
        </w:rPr>
        <w:t>il</w:t>
      </w:r>
    </w:p>
    <w:p w14:paraId="56EFDD3A" w14:textId="77777777" w:rsidR="002B283C" w:rsidRDefault="002B283C"/>
    <w:sectPr w:rsidR="002B283C">
      <w:headerReference w:type="default" r:id="rId11"/>
      <w:footerReference w:type="default" r:id="rId12"/>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59CE" w14:textId="77777777" w:rsidR="0010586F" w:rsidRDefault="0010586F">
      <w:r>
        <w:separator/>
      </w:r>
    </w:p>
  </w:endnote>
  <w:endnote w:type="continuationSeparator" w:id="0">
    <w:p w14:paraId="7F9F3859" w14:textId="77777777" w:rsidR="0010586F" w:rsidRDefault="0010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4AE7" w14:textId="77777777" w:rsidR="008C0AED" w:rsidRDefault="009460CA">
    <w:pPr>
      <w:pStyle w:val="Footer"/>
    </w:pPr>
    <w:r>
      <w:tab/>
    </w:r>
    <w:r>
      <w:tab/>
    </w:r>
    <w:r>
      <w:tab/>
    </w:r>
    <w:r>
      <w:tab/>
    </w:r>
    <w:r>
      <w:tab/>
      <w:t>Signed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5AA9" w14:textId="0CEA275F" w:rsidR="008C0AED" w:rsidRDefault="002450FF">
    <w:pPr>
      <w:pStyle w:val="BodyText"/>
      <w:spacing w:line="14" w:lineRule="auto"/>
      <w:ind w:left="0"/>
    </w:pPr>
    <w:r>
      <w:rPr>
        <w:noProof/>
      </w:rPr>
      <mc:AlternateContent>
        <mc:Choice Requires="wps">
          <w:drawing>
            <wp:anchor distT="0" distB="0" distL="114300" distR="114300" simplePos="0" relativeHeight="251661312" behindDoc="1" locked="0" layoutInCell="1" allowOverlap="1" wp14:anchorId="10AE355A" wp14:editId="7F8ADA6B">
              <wp:simplePos x="0" y="0"/>
              <wp:positionH relativeFrom="page">
                <wp:posOffset>676275</wp:posOffset>
              </wp:positionH>
              <wp:positionV relativeFrom="page">
                <wp:posOffset>10096500</wp:posOffset>
              </wp:positionV>
              <wp:extent cx="2266950" cy="390525"/>
              <wp:effectExtent l="0" t="0" r="0" b="0"/>
              <wp:wrapNone/>
              <wp:docPr id="3278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wps:spPr>
                    <wps:txbx>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E355A" id="_x0000_t202" coordsize="21600,21600" o:spt="202" path="m,l,21600r21600,l21600,xe">
              <v:stroke joinstyle="miter"/>
              <v:path gradientshapeok="t" o:connecttype="rect"/>
            </v:shapetype>
            <v:shape id="Text Box 2" o:spid="_x0000_s1027" type="#_x0000_t202" style="position:absolute;margin-left:53.25pt;margin-top:795pt;width:17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41857CB" wp14:editId="63CCF397">
              <wp:simplePos x="0" y="0"/>
              <wp:positionH relativeFrom="page">
                <wp:posOffset>667385</wp:posOffset>
              </wp:positionH>
              <wp:positionV relativeFrom="page">
                <wp:posOffset>10026015</wp:posOffset>
              </wp:positionV>
              <wp:extent cx="6227445" cy="56515"/>
              <wp:effectExtent l="635" t="0" r="1270" b="4445"/>
              <wp:wrapNone/>
              <wp:docPr id="1290586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2147483646 w 9807"/>
                          <a:gd name="T1" fmla="*/ 2147483646 h 89"/>
                          <a:gd name="T2" fmla="*/ 0 w 9807"/>
                          <a:gd name="T3" fmla="*/ 2147483646 h 89"/>
                          <a:gd name="T4" fmla="*/ 0 w 9807"/>
                          <a:gd name="T5" fmla="*/ 2147483646 h 89"/>
                          <a:gd name="T6" fmla="*/ 2147483646 w 9807"/>
                          <a:gd name="T7" fmla="*/ 2147483646 h 89"/>
                          <a:gd name="T8" fmla="*/ 2147483646 w 9807"/>
                          <a:gd name="T9" fmla="*/ 2147483646 h 89"/>
                          <a:gd name="T10" fmla="*/ 2147483646 w 9807"/>
                          <a:gd name="T11" fmla="*/ 2147483646 h 89"/>
                          <a:gd name="T12" fmla="*/ 0 w 9807"/>
                          <a:gd name="T13" fmla="*/ 2147483646 h 89"/>
                          <a:gd name="T14" fmla="*/ 0 w 9807"/>
                          <a:gd name="T15" fmla="*/ 2147483646 h 89"/>
                          <a:gd name="T16" fmla="*/ 2147483646 w 9807"/>
                          <a:gd name="T17" fmla="*/ 2147483646 h 89"/>
                          <a:gd name="T18" fmla="*/ 2147483646 w 9807"/>
                          <a:gd name="T19" fmla="*/ 2147483646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E554A" id="docshape2" o:spid="_x0000_s1026" style="position:absolute;margin-left:52.55pt;margin-top:789.45pt;width:490.3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" path="m9807,75l,75,,89r9807,l9807,75xm9807,l,,,60r9807,l9807,xe" fillcolor="#612322" stroked="f">
              <v:path arrowok="t" o:connecttype="custom" o:connectlocs="2147483646,2147483646;0,2147483646;0,2147483646;2147483646,2147483646;2147483646,2147483646;2147483646,2147483646;0,2147483646;0,2147483646;2147483646,2147483646;2147483646,2147483646" o:connectangles="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B8ED1EE" wp14:editId="6C49D12E">
              <wp:simplePos x="0" y="0"/>
              <wp:positionH relativeFrom="page">
                <wp:posOffset>6243320</wp:posOffset>
              </wp:positionH>
              <wp:positionV relativeFrom="page">
                <wp:posOffset>10080625</wp:posOffset>
              </wp:positionV>
              <wp:extent cx="420370" cy="173990"/>
              <wp:effectExtent l="0" t="0" r="0" b="0"/>
              <wp:wrapNone/>
              <wp:docPr id="488042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wps:spPr>
                    <wps:txbx>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1EE" id="Text Box 1" o:spid="_x0000_s1028" type="#_x0000_t202" style="position:absolute;margin-left:491.6pt;margin-top:793.75pt;width:33.1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6DB8" w14:textId="77777777" w:rsidR="0010586F" w:rsidRDefault="0010586F">
      <w:r>
        <w:separator/>
      </w:r>
    </w:p>
  </w:footnote>
  <w:footnote w:type="continuationSeparator" w:id="0">
    <w:p w14:paraId="5BB11763" w14:textId="77777777" w:rsidR="0010586F" w:rsidRDefault="00105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CE7E" w14:textId="6E71DD33" w:rsidR="008C0AED" w:rsidRDefault="002450FF">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00C2AE2E" wp14:editId="4DF5EC2A">
              <wp:simplePos x="0" y="0"/>
              <wp:positionH relativeFrom="page">
                <wp:posOffset>1534160</wp:posOffset>
              </wp:positionH>
              <wp:positionV relativeFrom="page">
                <wp:posOffset>274320</wp:posOffset>
              </wp:positionV>
              <wp:extent cx="4489450" cy="739140"/>
              <wp:effectExtent l="0" t="0" r="0" b="0"/>
              <wp:wrapNone/>
              <wp:docPr id="1906043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wps:spPr>
                    <wps:txbx>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2AE2E" id="_x0000_t202" coordsize="21600,21600" o:spt="202" path="m,l,21600r21600,l21600,xe">
              <v:stroke joinstyle="miter"/>
              <v:path gradientshapeok="t" o:connecttype="rect"/>
            </v:shapetype>
            <v:shape id="Text Box 3" o:spid="_x0000_s1026" type="#_x0000_t202" style="position:absolute;margin-left:120.8pt;margin-top:21.6pt;width:353.5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abstractNum w:abstractNumId="1" w15:restartNumberingAfterBreak="0">
    <w:nsid w:val="13BA073A"/>
    <w:multiLevelType w:val="hybridMultilevel"/>
    <w:tmpl w:val="6778BDB6"/>
    <w:lvl w:ilvl="0" w:tplc="D548C580">
      <w:start w:val="2"/>
      <w:numFmt w:val="lowerLetter"/>
      <w:lvlText w:val="%1)"/>
      <w:lvlJc w:val="left"/>
      <w:pPr>
        <w:ind w:left="927" w:hanging="360"/>
      </w:pPr>
      <w:rPr>
        <w:rFonts w:hint="default"/>
        <w:b/>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CC868A1"/>
    <w:multiLevelType w:val="hybridMultilevel"/>
    <w:tmpl w:val="95B6EC46"/>
    <w:lvl w:ilvl="0" w:tplc="CBBA1CF4">
      <w:start w:val="1"/>
      <w:numFmt w:val="lowerLetter"/>
      <w:lvlText w:val="%1)"/>
      <w:lvlJc w:val="left"/>
      <w:pPr>
        <w:ind w:left="960" w:hanging="360"/>
      </w:pPr>
      <w:rPr>
        <w:rFonts w:hint="default"/>
        <w:b/>
        <w:color w:val="auto"/>
        <w:u w:val="none"/>
      </w:rPr>
    </w:lvl>
    <w:lvl w:ilvl="1" w:tplc="08090019">
      <w:start w:val="1"/>
      <w:numFmt w:val="lowerLetter"/>
      <w:lvlText w:val="%2."/>
      <w:lvlJc w:val="left"/>
      <w:pPr>
        <w:ind w:left="1680" w:hanging="360"/>
      </w:pPr>
    </w:lvl>
    <w:lvl w:ilvl="2" w:tplc="0809001B">
      <w:start w:val="1"/>
      <w:numFmt w:val="lowerRoman"/>
      <w:lvlText w:val="%3."/>
      <w:lvlJc w:val="right"/>
      <w:pPr>
        <w:ind w:left="2400" w:hanging="180"/>
      </w:pPr>
    </w:lvl>
    <w:lvl w:ilvl="3" w:tplc="0809000F">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FA07F2"/>
    <w:multiLevelType w:val="hybridMultilevel"/>
    <w:tmpl w:val="3CEECFCE"/>
    <w:lvl w:ilvl="0" w:tplc="C48CBB4E">
      <w:start w:val="6"/>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08552515">
    <w:abstractNumId w:val="0"/>
  </w:num>
  <w:num w:numId="2" w16cid:durableId="968509920">
    <w:abstractNumId w:val="4"/>
  </w:num>
  <w:num w:numId="3" w16cid:durableId="1928878008">
    <w:abstractNumId w:val="1"/>
  </w:num>
  <w:num w:numId="4" w16cid:durableId="49304959">
    <w:abstractNumId w:val="2"/>
  </w:num>
  <w:num w:numId="5" w16cid:durableId="184143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C"/>
    <w:rsid w:val="00014191"/>
    <w:rsid w:val="000204CD"/>
    <w:rsid w:val="000217AF"/>
    <w:rsid w:val="00033392"/>
    <w:rsid w:val="00042F3C"/>
    <w:rsid w:val="0004731E"/>
    <w:rsid w:val="00050D03"/>
    <w:rsid w:val="000603E6"/>
    <w:rsid w:val="00064DD5"/>
    <w:rsid w:val="000904D4"/>
    <w:rsid w:val="000905F9"/>
    <w:rsid w:val="0009642D"/>
    <w:rsid w:val="000A037A"/>
    <w:rsid w:val="000B06FB"/>
    <w:rsid w:val="000B246D"/>
    <w:rsid w:val="000C73D1"/>
    <w:rsid w:val="000D079E"/>
    <w:rsid w:val="000D1E11"/>
    <w:rsid w:val="000D36D6"/>
    <w:rsid w:val="000D4923"/>
    <w:rsid w:val="000E64D5"/>
    <w:rsid w:val="0010586F"/>
    <w:rsid w:val="001135C4"/>
    <w:rsid w:val="00117C3B"/>
    <w:rsid w:val="00127955"/>
    <w:rsid w:val="00133D83"/>
    <w:rsid w:val="00155002"/>
    <w:rsid w:val="00157386"/>
    <w:rsid w:val="00164ED8"/>
    <w:rsid w:val="00175FFE"/>
    <w:rsid w:val="001878B0"/>
    <w:rsid w:val="00197C5E"/>
    <w:rsid w:val="001B3D1A"/>
    <w:rsid w:val="001C4D6A"/>
    <w:rsid w:val="001C6FDD"/>
    <w:rsid w:val="001D12A9"/>
    <w:rsid w:val="001F40C1"/>
    <w:rsid w:val="001F6D3E"/>
    <w:rsid w:val="00205FCE"/>
    <w:rsid w:val="002060F0"/>
    <w:rsid w:val="002147F2"/>
    <w:rsid w:val="0021765D"/>
    <w:rsid w:val="002450FF"/>
    <w:rsid w:val="0027305F"/>
    <w:rsid w:val="00280D28"/>
    <w:rsid w:val="002B1FBF"/>
    <w:rsid w:val="002B283C"/>
    <w:rsid w:val="002C29C7"/>
    <w:rsid w:val="002C4B09"/>
    <w:rsid w:val="002D073D"/>
    <w:rsid w:val="002D2366"/>
    <w:rsid w:val="002D267A"/>
    <w:rsid w:val="002E7855"/>
    <w:rsid w:val="002F29E0"/>
    <w:rsid w:val="002F2E79"/>
    <w:rsid w:val="00345C3F"/>
    <w:rsid w:val="00363325"/>
    <w:rsid w:val="0036687C"/>
    <w:rsid w:val="00372291"/>
    <w:rsid w:val="00372B37"/>
    <w:rsid w:val="00375082"/>
    <w:rsid w:val="00377FB8"/>
    <w:rsid w:val="003879BB"/>
    <w:rsid w:val="003954DF"/>
    <w:rsid w:val="003A3AF3"/>
    <w:rsid w:val="003A6B0E"/>
    <w:rsid w:val="003B2849"/>
    <w:rsid w:val="003B2DD0"/>
    <w:rsid w:val="003B6A20"/>
    <w:rsid w:val="003B72CE"/>
    <w:rsid w:val="003C4605"/>
    <w:rsid w:val="003D293C"/>
    <w:rsid w:val="003E665C"/>
    <w:rsid w:val="003F1B5F"/>
    <w:rsid w:val="003F7A58"/>
    <w:rsid w:val="00403068"/>
    <w:rsid w:val="00450556"/>
    <w:rsid w:val="00462F92"/>
    <w:rsid w:val="00472438"/>
    <w:rsid w:val="00475098"/>
    <w:rsid w:val="00476A5A"/>
    <w:rsid w:val="00485090"/>
    <w:rsid w:val="004A2B32"/>
    <w:rsid w:val="004A631E"/>
    <w:rsid w:val="004C0BD2"/>
    <w:rsid w:val="004D214F"/>
    <w:rsid w:val="004D558F"/>
    <w:rsid w:val="004D6D03"/>
    <w:rsid w:val="004F3799"/>
    <w:rsid w:val="00524ED5"/>
    <w:rsid w:val="00533053"/>
    <w:rsid w:val="00535A20"/>
    <w:rsid w:val="00537863"/>
    <w:rsid w:val="005562A5"/>
    <w:rsid w:val="005D37C2"/>
    <w:rsid w:val="005E0687"/>
    <w:rsid w:val="005F15D1"/>
    <w:rsid w:val="006045CB"/>
    <w:rsid w:val="0060785F"/>
    <w:rsid w:val="0061159F"/>
    <w:rsid w:val="006209A9"/>
    <w:rsid w:val="00626031"/>
    <w:rsid w:val="006277DB"/>
    <w:rsid w:val="00647C06"/>
    <w:rsid w:val="00652C73"/>
    <w:rsid w:val="006539F3"/>
    <w:rsid w:val="00666E25"/>
    <w:rsid w:val="006757A9"/>
    <w:rsid w:val="00676ED9"/>
    <w:rsid w:val="00690342"/>
    <w:rsid w:val="00691699"/>
    <w:rsid w:val="006A68DE"/>
    <w:rsid w:val="006A72C7"/>
    <w:rsid w:val="006B5012"/>
    <w:rsid w:val="006C3303"/>
    <w:rsid w:val="006C7D13"/>
    <w:rsid w:val="006E47B9"/>
    <w:rsid w:val="00703BFA"/>
    <w:rsid w:val="00724F6E"/>
    <w:rsid w:val="0073082C"/>
    <w:rsid w:val="0073175F"/>
    <w:rsid w:val="0073461F"/>
    <w:rsid w:val="00781837"/>
    <w:rsid w:val="007A5AF2"/>
    <w:rsid w:val="007B15CF"/>
    <w:rsid w:val="007C382E"/>
    <w:rsid w:val="007C6227"/>
    <w:rsid w:val="007E26C0"/>
    <w:rsid w:val="007E6BAB"/>
    <w:rsid w:val="007F5B17"/>
    <w:rsid w:val="00820C65"/>
    <w:rsid w:val="00822805"/>
    <w:rsid w:val="00822BF0"/>
    <w:rsid w:val="00833999"/>
    <w:rsid w:val="00834BD7"/>
    <w:rsid w:val="00834C19"/>
    <w:rsid w:val="00835A87"/>
    <w:rsid w:val="00841D3B"/>
    <w:rsid w:val="0084451A"/>
    <w:rsid w:val="00846D3C"/>
    <w:rsid w:val="008531E0"/>
    <w:rsid w:val="0087208C"/>
    <w:rsid w:val="008733F9"/>
    <w:rsid w:val="0087478A"/>
    <w:rsid w:val="00882252"/>
    <w:rsid w:val="0089572E"/>
    <w:rsid w:val="008C0AED"/>
    <w:rsid w:val="008C0D7D"/>
    <w:rsid w:val="008F5068"/>
    <w:rsid w:val="008F528B"/>
    <w:rsid w:val="009304EE"/>
    <w:rsid w:val="009460CA"/>
    <w:rsid w:val="0095387C"/>
    <w:rsid w:val="00953EC7"/>
    <w:rsid w:val="00962E8C"/>
    <w:rsid w:val="009838CD"/>
    <w:rsid w:val="009940F9"/>
    <w:rsid w:val="009C3F99"/>
    <w:rsid w:val="009C55CC"/>
    <w:rsid w:val="009E4B29"/>
    <w:rsid w:val="009E4CDF"/>
    <w:rsid w:val="009F5100"/>
    <w:rsid w:val="00A12A98"/>
    <w:rsid w:val="00A3453D"/>
    <w:rsid w:val="00A47E0F"/>
    <w:rsid w:val="00A523CD"/>
    <w:rsid w:val="00A53DA7"/>
    <w:rsid w:val="00A63DB4"/>
    <w:rsid w:val="00A664E9"/>
    <w:rsid w:val="00A712E3"/>
    <w:rsid w:val="00A76AC1"/>
    <w:rsid w:val="00A85C8D"/>
    <w:rsid w:val="00A9393D"/>
    <w:rsid w:val="00A97C6B"/>
    <w:rsid w:val="00AA578D"/>
    <w:rsid w:val="00AE5FE7"/>
    <w:rsid w:val="00AF20F6"/>
    <w:rsid w:val="00AF4B2C"/>
    <w:rsid w:val="00AF7BC0"/>
    <w:rsid w:val="00B011DE"/>
    <w:rsid w:val="00B05258"/>
    <w:rsid w:val="00B10800"/>
    <w:rsid w:val="00B13207"/>
    <w:rsid w:val="00B2797F"/>
    <w:rsid w:val="00B36C9C"/>
    <w:rsid w:val="00B41377"/>
    <w:rsid w:val="00B5138F"/>
    <w:rsid w:val="00B52C24"/>
    <w:rsid w:val="00B61320"/>
    <w:rsid w:val="00B671B4"/>
    <w:rsid w:val="00B83BDD"/>
    <w:rsid w:val="00BA2334"/>
    <w:rsid w:val="00BA6CB1"/>
    <w:rsid w:val="00BB40F7"/>
    <w:rsid w:val="00BD51A8"/>
    <w:rsid w:val="00BE6EA7"/>
    <w:rsid w:val="00BF080F"/>
    <w:rsid w:val="00BF4A8B"/>
    <w:rsid w:val="00BF4F5B"/>
    <w:rsid w:val="00C1209B"/>
    <w:rsid w:val="00C20A4F"/>
    <w:rsid w:val="00C25600"/>
    <w:rsid w:val="00C42DBB"/>
    <w:rsid w:val="00C42FB1"/>
    <w:rsid w:val="00C442AA"/>
    <w:rsid w:val="00C44364"/>
    <w:rsid w:val="00C5041D"/>
    <w:rsid w:val="00C50F53"/>
    <w:rsid w:val="00C711D0"/>
    <w:rsid w:val="00C75A4F"/>
    <w:rsid w:val="00CA5A4F"/>
    <w:rsid w:val="00CA7141"/>
    <w:rsid w:val="00CB3EE8"/>
    <w:rsid w:val="00CC65F0"/>
    <w:rsid w:val="00CD17BC"/>
    <w:rsid w:val="00CD4FF8"/>
    <w:rsid w:val="00CD6EBF"/>
    <w:rsid w:val="00CE6BE4"/>
    <w:rsid w:val="00CF2372"/>
    <w:rsid w:val="00D0291D"/>
    <w:rsid w:val="00D07558"/>
    <w:rsid w:val="00D21CC8"/>
    <w:rsid w:val="00D468EE"/>
    <w:rsid w:val="00D478A1"/>
    <w:rsid w:val="00D47E44"/>
    <w:rsid w:val="00D704F7"/>
    <w:rsid w:val="00D73BEE"/>
    <w:rsid w:val="00D7488E"/>
    <w:rsid w:val="00D76B4A"/>
    <w:rsid w:val="00D80488"/>
    <w:rsid w:val="00D94192"/>
    <w:rsid w:val="00D97178"/>
    <w:rsid w:val="00DA3CE5"/>
    <w:rsid w:val="00DB46B1"/>
    <w:rsid w:val="00DB5013"/>
    <w:rsid w:val="00DC3E00"/>
    <w:rsid w:val="00DD38A0"/>
    <w:rsid w:val="00DF0396"/>
    <w:rsid w:val="00DF0DD9"/>
    <w:rsid w:val="00DF38A2"/>
    <w:rsid w:val="00E046E9"/>
    <w:rsid w:val="00E059E6"/>
    <w:rsid w:val="00E26EFF"/>
    <w:rsid w:val="00E33C56"/>
    <w:rsid w:val="00E40974"/>
    <w:rsid w:val="00E443EE"/>
    <w:rsid w:val="00E52F60"/>
    <w:rsid w:val="00E62CAC"/>
    <w:rsid w:val="00E64707"/>
    <w:rsid w:val="00E767C9"/>
    <w:rsid w:val="00E776B9"/>
    <w:rsid w:val="00E820B6"/>
    <w:rsid w:val="00E84150"/>
    <w:rsid w:val="00EA1DC2"/>
    <w:rsid w:val="00EA339F"/>
    <w:rsid w:val="00EA3992"/>
    <w:rsid w:val="00EA4472"/>
    <w:rsid w:val="00EF4687"/>
    <w:rsid w:val="00F27FB8"/>
    <w:rsid w:val="00F505DC"/>
    <w:rsid w:val="00F51492"/>
    <w:rsid w:val="00F57CA4"/>
    <w:rsid w:val="00F60D09"/>
    <w:rsid w:val="00F75B54"/>
    <w:rsid w:val="00F812A4"/>
    <w:rsid w:val="00F93198"/>
    <w:rsid w:val="00FA508C"/>
    <w:rsid w:val="00FC5622"/>
    <w:rsid w:val="00FC5EB7"/>
    <w:rsid w:val="00FE5B87"/>
    <w:rsid w:val="00FF09D9"/>
    <w:rsid w:val="00FF1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D662"/>
  <w15:docId w15:val="{C31D2E52-E62E-48BC-B52F-BCC652E3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2B283C"/>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3C"/>
    <w:rPr>
      <w:rFonts w:ascii="Calibri" w:eastAsia="Calibri" w:hAnsi="Calibri" w:cs="Calibri"/>
      <w:b/>
      <w:bCs/>
      <w:sz w:val="20"/>
      <w:szCs w:val="20"/>
      <w:lang w:val="en-US"/>
    </w:rPr>
  </w:style>
  <w:style w:type="paragraph" w:styleId="BodyText">
    <w:name w:val="Body Text"/>
    <w:basedOn w:val="Normal"/>
    <w:link w:val="BodyTextChar"/>
    <w:uiPriority w:val="1"/>
    <w:qFormat/>
    <w:rsid w:val="002B283C"/>
    <w:pPr>
      <w:ind w:left="820"/>
    </w:pPr>
    <w:rPr>
      <w:sz w:val="20"/>
      <w:szCs w:val="20"/>
    </w:rPr>
  </w:style>
  <w:style w:type="character" w:customStyle="1" w:styleId="BodyTextChar">
    <w:name w:val="Body Text Char"/>
    <w:basedOn w:val="DefaultParagraphFont"/>
    <w:link w:val="BodyText"/>
    <w:uiPriority w:val="1"/>
    <w:rsid w:val="002B283C"/>
    <w:rPr>
      <w:rFonts w:ascii="Calibri" w:eastAsia="Calibri" w:hAnsi="Calibri" w:cs="Calibri"/>
      <w:sz w:val="20"/>
      <w:szCs w:val="20"/>
      <w:lang w:val="en-US"/>
    </w:rPr>
  </w:style>
  <w:style w:type="paragraph" w:styleId="ListParagraph">
    <w:name w:val="List Paragraph"/>
    <w:basedOn w:val="Normal"/>
    <w:uiPriority w:val="99"/>
    <w:qFormat/>
    <w:rsid w:val="002B283C"/>
    <w:pPr>
      <w:ind w:left="820" w:hanging="567"/>
    </w:pPr>
  </w:style>
  <w:style w:type="character" w:styleId="Strong">
    <w:name w:val="Strong"/>
    <w:basedOn w:val="DefaultParagraphFont"/>
    <w:uiPriority w:val="22"/>
    <w:qFormat/>
    <w:rsid w:val="002B283C"/>
    <w:rPr>
      <w:b/>
      <w:bCs/>
    </w:rPr>
  </w:style>
  <w:style w:type="paragraph" w:styleId="Footer">
    <w:name w:val="footer"/>
    <w:basedOn w:val="Normal"/>
    <w:link w:val="FooterChar"/>
    <w:uiPriority w:val="99"/>
    <w:unhideWhenUsed/>
    <w:rsid w:val="002B283C"/>
    <w:pPr>
      <w:tabs>
        <w:tab w:val="center" w:pos="4513"/>
        <w:tab w:val="right" w:pos="9026"/>
      </w:tabs>
    </w:pPr>
  </w:style>
  <w:style w:type="character" w:customStyle="1" w:styleId="FooterChar">
    <w:name w:val="Footer Char"/>
    <w:basedOn w:val="DefaultParagraphFont"/>
    <w:link w:val="Footer"/>
    <w:uiPriority w:val="99"/>
    <w:rsid w:val="002B283C"/>
    <w:rPr>
      <w:rFonts w:ascii="Calibri" w:eastAsia="Calibri" w:hAnsi="Calibri" w:cs="Calibri"/>
      <w:lang w:val="en-US"/>
    </w:rPr>
  </w:style>
  <w:style w:type="character" w:styleId="Hyperlink">
    <w:name w:val="Hyperlink"/>
    <w:basedOn w:val="DefaultParagraphFont"/>
    <w:uiPriority w:val="99"/>
    <w:unhideWhenUsed/>
    <w:rsid w:val="002B283C"/>
    <w:rPr>
      <w:color w:val="0563C1" w:themeColor="hyperlink"/>
      <w:u w:val="single"/>
    </w:rPr>
  </w:style>
  <w:style w:type="paragraph" w:styleId="NormalWeb">
    <w:name w:val="Normal (Web)"/>
    <w:basedOn w:val="Normal"/>
    <w:uiPriority w:val="99"/>
    <w:unhideWhenUsed/>
    <w:rsid w:val="002B283C"/>
    <w:pPr>
      <w:widowControl/>
      <w:autoSpaceDE/>
      <w:autoSpaceDN/>
      <w:spacing w:before="100" w:beforeAutospacing="1" w:after="100" w:afterAutospacing="1"/>
    </w:pPr>
    <w:rPr>
      <w:rFonts w:eastAsiaTheme="minorHAnsi"/>
      <w:lang w:val="en-GB" w:eastAsia="en-GB"/>
    </w:rPr>
  </w:style>
  <w:style w:type="paragraph" w:styleId="Header">
    <w:name w:val="header"/>
    <w:basedOn w:val="Normal"/>
    <w:link w:val="HeaderChar"/>
    <w:uiPriority w:val="99"/>
    <w:unhideWhenUsed/>
    <w:rsid w:val="00CA5A4F"/>
    <w:pPr>
      <w:tabs>
        <w:tab w:val="center" w:pos="4513"/>
        <w:tab w:val="right" w:pos="9026"/>
      </w:tabs>
    </w:pPr>
  </w:style>
  <w:style w:type="character" w:customStyle="1" w:styleId="HeaderChar">
    <w:name w:val="Header Char"/>
    <w:basedOn w:val="DefaultParagraphFont"/>
    <w:link w:val="Header"/>
    <w:uiPriority w:val="99"/>
    <w:rsid w:val="00CA5A4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05206">
      <w:bodyDiv w:val="1"/>
      <w:marLeft w:val="0"/>
      <w:marRight w:val="0"/>
      <w:marTop w:val="0"/>
      <w:marBottom w:val="0"/>
      <w:divBdr>
        <w:top w:val="none" w:sz="0" w:space="0" w:color="auto"/>
        <w:left w:val="none" w:sz="0" w:space="0" w:color="auto"/>
        <w:bottom w:val="none" w:sz="0" w:space="0" w:color="auto"/>
        <w:right w:val="none" w:sz="0" w:space="0" w:color="auto"/>
      </w:divBdr>
    </w:div>
    <w:div w:id="1037582061">
      <w:bodyDiv w:val="1"/>
      <w:marLeft w:val="0"/>
      <w:marRight w:val="0"/>
      <w:marTop w:val="0"/>
      <w:marBottom w:val="0"/>
      <w:divBdr>
        <w:top w:val="none" w:sz="0" w:space="0" w:color="auto"/>
        <w:left w:val="none" w:sz="0" w:space="0" w:color="auto"/>
        <w:bottom w:val="none" w:sz="0" w:space="0" w:color="auto"/>
        <w:right w:val="none" w:sz="0" w:space="0" w:color="auto"/>
      </w:divBdr>
    </w:div>
    <w:div w:id="1160465037">
      <w:bodyDiv w:val="1"/>
      <w:marLeft w:val="0"/>
      <w:marRight w:val="0"/>
      <w:marTop w:val="0"/>
      <w:marBottom w:val="0"/>
      <w:divBdr>
        <w:top w:val="none" w:sz="0" w:space="0" w:color="auto"/>
        <w:left w:val="none" w:sz="0" w:space="0" w:color="auto"/>
        <w:bottom w:val="none" w:sz="0" w:space="0" w:color="auto"/>
        <w:right w:val="none" w:sz="0" w:space="0" w:color="auto"/>
      </w:divBdr>
    </w:div>
    <w:div w:id="1257251997">
      <w:bodyDiv w:val="1"/>
      <w:marLeft w:val="0"/>
      <w:marRight w:val="0"/>
      <w:marTop w:val="0"/>
      <w:marBottom w:val="0"/>
      <w:divBdr>
        <w:top w:val="none" w:sz="0" w:space="0" w:color="auto"/>
        <w:left w:val="none" w:sz="0" w:space="0" w:color="auto"/>
        <w:bottom w:val="none" w:sz="0" w:space="0" w:color="auto"/>
        <w:right w:val="none" w:sz="0" w:space="0" w:color="auto"/>
      </w:divBdr>
    </w:div>
    <w:div w:id="193929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ment.wiltshire.gov.uk/pr/s/planning-application/a0iQ3000003rdWO19/3/20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velopment.wiltshire.gov.uk/pr/s/planning-application/a0iQ3000004asE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BFB4-522E-4ACB-93F7-21DF0192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6</cp:revision>
  <cp:lastPrinted>2024-03-14T09:55:00Z</cp:lastPrinted>
  <dcterms:created xsi:type="dcterms:W3CDTF">2024-03-14T16:47:00Z</dcterms:created>
  <dcterms:modified xsi:type="dcterms:W3CDTF">2024-04-05T10:48:00Z</dcterms:modified>
</cp:coreProperties>
</file>